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81D6F" w14:textId="37808EA4" w:rsidR="00E54CF3" w:rsidRPr="00D84085" w:rsidRDefault="000204E1" w:rsidP="00C51F95">
      <w:pPr>
        <w:spacing w:after="0" w:line="240" w:lineRule="auto"/>
        <w:ind w:left="4616" w:right="4678" w:hanging="10"/>
        <w:jc w:val="center"/>
        <w:rPr>
          <w:rFonts w:ascii="Times New Roman" w:hAnsi="Times New Roman" w:cs="Times New Roman"/>
          <w:b/>
          <w:bCs/>
          <w:lang w:val="kk-KZ"/>
        </w:rPr>
      </w:pPr>
      <w:r w:rsidRPr="00D84085">
        <w:rPr>
          <w:rFonts w:ascii="Times New Roman" w:hAnsi="Times New Roman" w:cs="Times New Roman"/>
          <w:b/>
          <w:bCs/>
          <w:lang w:val="kk-KZ"/>
        </w:rPr>
        <w:t xml:space="preserve">Ловинская </w:t>
      </w:r>
      <w:r w:rsidR="008937EF" w:rsidRPr="00D84085">
        <w:rPr>
          <w:rFonts w:ascii="Times New Roman" w:hAnsi="Times New Roman" w:cs="Times New Roman"/>
          <w:b/>
          <w:bCs/>
          <w:lang w:val="kk-KZ"/>
        </w:rPr>
        <w:t>А</w:t>
      </w:r>
      <w:r w:rsidRPr="00D84085">
        <w:rPr>
          <w:rFonts w:ascii="Times New Roman" w:hAnsi="Times New Roman" w:cs="Times New Roman"/>
          <w:b/>
          <w:bCs/>
          <w:lang w:val="kk-KZ"/>
        </w:rPr>
        <w:t>нна</w:t>
      </w:r>
      <w:r w:rsidR="008937EF" w:rsidRPr="00D84085">
        <w:rPr>
          <w:rFonts w:ascii="Times New Roman" w:hAnsi="Times New Roman" w:cs="Times New Roman"/>
          <w:b/>
          <w:bCs/>
          <w:lang w:val="kk-KZ"/>
        </w:rPr>
        <w:t xml:space="preserve"> Владимировна</w:t>
      </w:r>
      <w:r w:rsidR="008E666C" w:rsidRPr="00D84085">
        <w:rPr>
          <w:rFonts w:ascii="Times New Roman" w:hAnsi="Times New Roman" w:cs="Times New Roman"/>
          <w:b/>
          <w:bCs/>
          <w:lang w:val="kk-KZ"/>
        </w:rPr>
        <w:t>дан</w:t>
      </w:r>
    </w:p>
    <w:p w14:paraId="5BBE17D2" w14:textId="77777777" w:rsidR="00E54CF3" w:rsidRPr="00D84085" w:rsidRDefault="00E54CF3" w:rsidP="00C51F9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lang w:val="kk-KZ"/>
        </w:rPr>
      </w:pPr>
      <w:r w:rsidRPr="00D84085">
        <w:rPr>
          <w:rFonts w:ascii="Times New Roman" w:hAnsi="Times New Roman" w:cs="Times New Roman"/>
          <w:b/>
          <w:lang w:val="kk-KZ"/>
        </w:rPr>
        <w:t>Халықаралық рецензияланатын басылымдағы жарияланымдар тізімі</w:t>
      </w:r>
    </w:p>
    <w:p w14:paraId="16A99BA1" w14:textId="77777777" w:rsidR="00E54CF3" w:rsidRPr="00D84085" w:rsidRDefault="00E54CF3" w:rsidP="00C51F95">
      <w:pPr>
        <w:spacing w:after="0" w:line="240" w:lineRule="auto"/>
        <w:ind w:left="14" w:right="11488" w:firstLine="7"/>
        <w:jc w:val="both"/>
        <w:rPr>
          <w:rFonts w:ascii="Times New Roman" w:hAnsi="Times New Roman" w:cs="Times New Roman"/>
          <w:lang w:val="kk-KZ"/>
        </w:rPr>
      </w:pPr>
      <w:r w:rsidRPr="00D84085">
        <w:rPr>
          <w:rFonts w:ascii="Times New Roman" w:hAnsi="Times New Roman" w:cs="Times New Roman"/>
          <w:b/>
          <w:lang w:val="kk-KZ"/>
        </w:rPr>
        <w:t>Автордың идентификаторлары:</w:t>
      </w:r>
      <w:r w:rsidRPr="00D84085">
        <w:rPr>
          <w:rFonts w:ascii="Times New Roman" w:hAnsi="Times New Roman" w:cs="Times New Roman"/>
          <w:lang w:val="kk-KZ"/>
        </w:rPr>
        <w:t xml:space="preserve"> </w:t>
      </w:r>
    </w:p>
    <w:p w14:paraId="6A4420E2" w14:textId="43FAD058" w:rsidR="00EC31C6" w:rsidRPr="00D84085" w:rsidRDefault="00E54CF3" w:rsidP="00C51F95">
      <w:pPr>
        <w:spacing w:after="0" w:line="240" w:lineRule="auto"/>
        <w:ind w:left="14" w:right="11488" w:firstLine="7"/>
        <w:jc w:val="both"/>
        <w:rPr>
          <w:rFonts w:ascii="Times New Roman" w:hAnsi="Times New Roman" w:cs="Times New Roman"/>
          <w:lang w:val="kk-KZ"/>
        </w:rPr>
      </w:pPr>
      <w:r w:rsidRPr="00D84085">
        <w:rPr>
          <w:rFonts w:ascii="Times New Roman" w:hAnsi="Times New Roman" w:cs="Times New Roman"/>
          <w:lang w:val="kk-KZ"/>
        </w:rPr>
        <w:t xml:space="preserve">Scopus Author ID: </w:t>
      </w:r>
      <w:r w:rsidR="009A6F6B" w:rsidRPr="00D84085">
        <w:rPr>
          <w:rFonts w:ascii="Times New Roman" w:hAnsi="Times New Roman" w:cs="Times New Roman"/>
          <w:color w:val="2E2E2E"/>
          <w:sz w:val="21"/>
          <w:szCs w:val="21"/>
          <w:shd w:val="clear" w:color="auto" w:fill="FFFFFF"/>
          <w:lang w:val="kk-KZ"/>
        </w:rPr>
        <w:t>55701592700</w:t>
      </w:r>
    </w:p>
    <w:p w14:paraId="1A736422" w14:textId="77777777" w:rsidR="00900833" w:rsidRPr="00D84085" w:rsidRDefault="00E54CF3" w:rsidP="00C51F95">
      <w:pPr>
        <w:spacing w:after="0" w:line="240" w:lineRule="auto"/>
        <w:ind w:left="14" w:right="11488" w:firstLine="7"/>
        <w:jc w:val="both"/>
        <w:rPr>
          <w:rFonts w:ascii="Times New Roman" w:hAnsi="Times New Roman" w:cs="Times New Roman"/>
          <w:lang w:val="en-US"/>
        </w:rPr>
      </w:pPr>
      <w:r w:rsidRPr="00D84085">
        <w:rPr>
          <w:rFonts w:ascii="Times New Roman" w:hAnsi="Times New Roman" w:cs="Times New Roman"/>
          <w:lang w:val="en-US"/>
        </w:rPr>
        <w:t>Web of Science Researcher ID:</w:t>
      </w:r>
    </w:p>
    <w:p w14:paraId="03C427EA" w14:textId="4E33BF83" w:rsidR="00E54CF3" w:rsidRPr="00D84085" w:rsidRDefault="009A6F6B" w:rsidP="00C51F95">
      <w:pPr>
        <w:spacing w:after="0" w:line="240" w:lineRule="auto"/>
        <w:ind w:left="14" w:right="11488" w:firstLine="7"/>
        <w:jc w:val="both"/>
        <w:rPr>
          <w:rFonts w:ascii="Times New Roman" w:hAnsi="Times New Roman" w:cs="Times New Roman"/>
          <w:lang w:val="en-US"/>
        </w:rPr>
      </w:pPr>
      <w:r w:rsidRPr="00D84085">
        <w:rPr>
          <w:rFonts w:ascii="Times New Roman" w:hAnsi="Times New Roman" w:cs="Times New Roman"/>
          <w:color w:val="000000"/>
          <w:shd w:val="clear" w:color="auto" w:fill="FFFFFF"/>
        </w:rPr>
        <w:t>GXH-1649-2022</w:t>
      </w:r>
      <w:r w:rsidRPr="00D8408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r w:rsidRPr="00D84085">
        <w:rPr>
          <w:rFonts w:ascii="Times New Roman" w:hAnsi="Times New Roman" w:cs="Times New Roman"/>
          <w:color w:val="000000"/>
          <w:shd w:val="clear" w:color="auto" w:fill="FFFFFF"/>
        </w:rPr>
        <w:t>N-6536-2014</w:t>
      </w:r>
    </w:p>
    <w:p w14:paraId="173BE6DF" w14:textId="11BD14CA" w:rsidR="00E54CF3" w:rsidRPr="00D84085" w:rsidRDefault="00E54CF3" w:rsidP="00C51F95">
      <w:pPr>
        <w:spacing w:after="0" w:line="240" w:lineRule="auto"/>
        <w:ind w:left="14" w:right="11488" w:firstLine="7"/>
        <w:jc w:val="both"/>
        <w:rPr>
          <w:rFonts w:ascii="Times New Roman" w:hAnsi="Times New Roman" w:cs="Times New Roman"/>
          <w:u w:val="single" w:color="000000"/>
          <w:lang w:val="kk-KZ"/>
        </w:rPr>
      </w:pPr>
      <w:r w:rsidRPr="00D84085">
        <w:rPr>
          <w:rFonts w:ascii="Times New Roman" w:hAnsi="Times New Roman" w:cs="Times New Roman"/>
        </w:rPr>
        <w:t xml:space="preserve">ORCID: </w:t>
      </w:r>
      <w:r w:rsidR="009A6F6B" w:rsidRPr="00D84085">
        <w:rPr>
          <w:rFonts w:ascii="Times New Roman" w:hAnsi="Times New Roman" w:cs="Times New Roman"/>
          <w:b/>
          <w:u w:val="single" w:color="000000"/>
        </w:rPr>
        <w:t>0000-0001-7012-2415</w:t>
      </w:r>
    </w:p>
    <w:tbl>
      <w:tblPr>
        <w:tblW w:w="15180" w:type="dxa"/>
        <w:tblInd w:w="55" w:type="dxa"/>
        <w:tblLayout w:type="fixed"/>
        <w:tblCellMar>
          <w:top w:w="73" w:type="dxa"/>
          <w:left w:w="5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63"/>
        <w:gridCol w:w="993"/>
        <w:gridCol w:w="2551"/>
        <w:gridCol w:w="1559"/>
        <w:gridCol w:w="1560"/>
        <w:gridCol w:w="2255"/>
        <w:gridCol w:w="2139"/>
        <w:gridCol w:w="1134"/>
      </w:tblGrid>
      <w:tr w:rsidR="00E54CF3" w:rsidRPr="00D84085" w14:paraId="1B92A50A" w14:textId="77777777" w:rsidTr="008937EF">
        <w:trPr>
          <w:trHeight w:val="149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8FCE" w14:textId="77777777" w:rsidR="00E54CF3" w:rsidRPr="00D84085" w:rsidRDefault="00E54CF3" w:rsidP="00C51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4085">
              <w:rPr>
                <w:rFonts w:ascii="Times New Roman" w:eastAsia="Calibri" w:hAnsi="Times New Roman" w:cs="Times New Roman"/>
              </w:rPr>
              <w:t>№</w:t>
            </w:r>
          </w:p>
          <w:p w14:paraId="555DC1DA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2B73E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Жарияланымның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8057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түрі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4085">
              <w:rPr>
                <w:rFonts w:ascii="Times New Roman" w:hAnsi="Times New Roman" w:cs="Times New Roman"/>
              </w:rPr>
              <w:t>мақала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</w:rPr>
              <w:t>шолу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</w:rPr>
              <w:t>т.б</w:t>
            </w:r>
            <w:proofErr w:type="spellEnd"/>
            <w:r w:rsidRPr="00D8408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7A00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Журналдың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жариялау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жылы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4085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базалары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4085">
              <w:rPr>
                <w:rFonts w:ascii="Times New Roman" w:hAnsi="Times New Roman" w:cs="Times New Roman"/>
              </w:rPr>
              <w:t>), DOI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91729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Журналдың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жариялау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жылы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Journal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Citation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Reports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деректері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импактфакторы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және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саласы</w:t>
            </w:r>
            <w:proofErr w:type="spellEnd"/>
            <w:r w:rsidRPr="00D8408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A4C7A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085">
              <w:rPr>
                <w:rFonts w:ascii="Times New Roman" w:hAnsi="Times New Roman" w:cs="Times New Roman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9DB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085">
              <w:rPr>
                <w:rFonts w:ascii="Times New Roman" w:hAnsi="Times New Roman" w:cs="Times New Roman"/>
                <w:lang w:val="kk-KZ"/>
              </w:rPr>
              <w:t xml:space="preserve">Журналдың жариялау жылы бойынша Scopus (Скопус) деректорі бойынша. </w:t>
            </w:r>
            <w:proofErr w:type="spellStart"/>
            <w:r w:rsidRPr="00D84085">
              <w:rPr>
                <w:rFonts w:ascii="Times New Roman" w:hAnsi="Times New Roman" w:cs="Times New Roman"/>
              </w:rPr>
              <w:t>CiteScore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4085">
              <w:rPr>
                <w:rFonts w:ascii="Times New Roman" w:hAnsi="Times New Roman" w:cs="Times New Roman"/>
              </w:rPr>
              <w:t>СайтСкор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процентилі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және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саласы</w:t>
            </w:r>
            <w:proofErr w:type="spellEnd"/>
            <w:r w:rsidRPr="00D8408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996D7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085">
              <w:rPr>
                <w:rFonts w:ascii="Times New Roman" w:hAnsi="Times New Roman" w:cs="Times New Roman"/>
                <w:lang w:val="kk-KZ"/>
              </w:rPr>
              <w:t>Авторлардың АЖТ (үміткердің АЖТ сызу)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7F75" w14:textId="77777777" w:rsidR="00E54CF3" w:rsidRPr="00D84085" w:rsidRDefault="00E54CF3" w:rsidP="00C51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Үміткердің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</w:rPr>
              <w:t>ролі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4085">
              <w:rPr>
                <w:rFonts w:ascii="Times New Roman" w:hAnsi="Times New Roman" w:cs="Times New Roman"/>
              </w:rPr>
              <w:t>теңавтор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автор </w:t>
            </w:r>
            <w:proofErr w:type="spellStart"/>
            <w:r w:rsidRPr="00D84085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корреспонденция </w:t>
            </w:r>
            <w:proofErr w:type="spellStart"/>
            <w:r w:rsidRPr="00D84085">
              <w:rPr>
                <w:rFonts w:ascii="Times New Roman" w:hAnsi="Times New Roman" w:cs="Times New Roman"/>
              </w:rPr>
              <w:t>үшін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автор)</w:t>
            </w:r>
          </w:p>
        </w:tc>
      </w:tr>
      <w:tr w:rsidR="002D2682" w:rsidRPr="00D84085" w14:paraId="6643DB16" w14:textId="77777777" w:rsidTr="002D2682">
        <w:trPr>
          <w:trHeight w:val="1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4F26D" w14:textId="652D5836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84085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532D6" w14:textId="179DF260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2384" w14:textId="21680FCA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B6EBF" w14:textId="303273BA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46F87" w14:textId="1A8E7B04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75539" w14:textId="67121720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085"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D5AF9" w14:textId="3C0E1C30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085"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7F89E" w14:textId="045C370E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085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9B079" w14:textId="60B8D0DA" w:rsidR="002D2682" w:rsidRPr="00D84085" w:rsidRDefault="002D2682" w:rsidP="002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08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575AB2" w:rsidRPr="00D84085" w14:paraId="4EB7A2E1" w14:textId="77777777" w:rsidTr="0098729A">
        <w:tblPrEx>
          <w:tblCellMar>
            <w:top w:w="66" w:type="dxa"/>
            <w:left w:w="33" w:type="dxa"/>
            <w:right w:w="64" w:type="dxa"/>
          </w:tblCellMar>
        </w:tblPrEx>
        <w:trPr>
          <w:trHeight w:val="21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2810D" w14:textId="248DF310" w:rsidR="00575AB2" w:rsidRPr="00D84085" w:rsidRDefault="0039314E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8F2F" w14:textId="4A5BE189" w:rsidR="00575AB2" w:rsidRPr="00D84085" w:rsidRDefault="00DF0478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Screening of natural surface waters of the Almaty region of the Republic of Kazakhstan for toxic and mutagenic activity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F882" w14:textId="5AE8275E" w:rsidR="00575AB2" w:rsidRPr="00D84085" w:rsidRDefault="00DF0478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мақала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66C7E" w14:textId="01D6CDBE" w:rsidR="00575AB2" w:rsidRPr="00D84085" w:rsidRDefault="00DF0478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Science of the Total Environment, 2022, 849, 157909</w:t>
            </w:r>
          </w:p>
          <w:p w14:paraId="667C656C" w14:textId="311B4F13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D84085">
              <w:rPr>
                <w:rFonts w:ascii="Times New Roman" w:hAnsi="Times New Roman" w:cs="Times New Roman"/>
                <w:lang w:val="en-US" w:eastAsia="ru-RU"/>
              </w:rPr>
              <w:t>10.1016/j.scitotenv.2022.157909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A49A" w14:textId="3005CA79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IF 8</w:t>
            </w:r>
          </w:p>
          <w:p w14:paraId="4D4BC40A" w14:textId="34D9995C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Q1 in ENVIRONMENTAL SCIENCES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C8B5F" w14:textId="12F52A58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https://www.webofscience.com/wos/woscc/full-record/WOS:000857121700014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9BE6" w14:textId="77777777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– 16,4</w:t>
            </w:r>
          </w:p>
          <w:p w14:paraId="6C6BB03F" w14:textId="6790D6DC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 xml:space="preserve">Percentile 90 in </w:t>
            </w:r>
            <w:r w:rsidR="00571DC5" w:rsidRPr="00D84085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Environmental Science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D84085">
              <w:rPr>
                <w:rFonts w:ascii="Times New Roman" w:hAnsi="Times New Roman" w:cs="Times New Roman"/>
                <w:lang w:val="en-US"/>
              </w:rPr>
              <w:t>Environmental Chemistry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6116" w14:textId="476639B4" w:rsidR="00575AB2" w:rsidRPr="00D84085" w:rsidRDefault="00DF0478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Lovinskaya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A.,</w:t>
            </w:r>
            <w:r w:rsidRPr="00D840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S., Suvorova 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811A" w14:textId="2FFF002B" w:rsidR="00575AB2" w:rsidRPr="00D84085" w:rsidRDefault="00DF0478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575AB2" w:rsidRPr="00D84085" w14:paraId="5203424F" w14:textId="77777777" w:rsidTr="00584977">
        <w:tblPrEx>
          <w:tblCellMar>
            <w:top w:w="66" w:type="dxa"/>
            <w:left w:w="33" w:type="dxa"/>
            <w:right w:w="64" w:type="dxa"/>
          </w:tblCellMar>
        </w:tblPrEx>
        <w:trPr>
          <w:trHeight w:val="107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F53E" w14:textId="7F51ECEF" w:rsidR="00575AB2" w:rsidRPr="00D84085" w:rsidRDefault="0039314E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21E9E" w14:textId="3126C886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 xml:space="preserve">Study of the cyto- and genotoxic activity of water from the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Kapshagai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reservoir (Kazakhstan) on laboratory mice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7E18" w14:textId="571F9331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мақала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E02B" w14:textId="4FE90A99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Environmental Toxicology and Pharmacology, 2024, 110, 104522</w:t>
            </w:r>
          </w:p>
          <w:p w14:paraId="3EDB51BC" w14:textId="4BFD45E8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https://doi.org/</w:t>
            </w:r>
            <w:r w:rsidRPr="00D84085">
              <w:rPr>
                <w:rFonts w:ascii="Times New Roman" w:hAnsi="Times New Roman" w:cs="Times New Roman"/>
                <w:lang w:val="en-US" w:eastAsia="ru-RU"/>
              </w:rPr>
              <w:t>10.1016/j.etap.2024.104522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B10B9" w14:textId="622D7B17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IF 4,2</w:t>
            </w:r>
          </w:p>
          <w:p w14:paraId="31D2F6D7" w14:textId="77777777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Q1 in Toxicology</w:t>
            </w:r>
          </w:p>
          <w:p w14:paraId="7EDB6C2A" w14:textId="7FE6BEC5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Q2 in ENVIRONMENTAL SCIENCES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836A" w14:textId="29CE50FB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https://www.webofscience.com/wos/woscc/full-record/WOS:001286750100001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0C8B" w14:textId="292E3AC1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– 7,9</w:t>
            </w:r>
          </w:p>
          <w:p w14:paraId="40B8E4CC" w14:textId="52EBFB37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 xml:space="preserve">Percentile 81 in </w:t>
            </w:r>
            <w:r w:rsidR="00571DC5" w:rsidRPr="00D84085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Pharmacology, Toxicology and Pharmaceutics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D84085">
              <w:rPr>
                <w:rFonts w:ascii="Times New Roman" w:hAnsi="Times New Roman" w:cs="Times New Roman"/>
                <w:lang w:val="en-US"/>
              </w:rPr>
              <w:t>Toxicology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AAB5298" w14:textId="108E5768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 xml:space="preserve">Percentile 77 in </w:t>
            </w:r>
            <w:r w:rsidR="00571DC5" w:rsidRPr="00D84085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Environmental Science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r w:rsidRPr="00D84085">
              <w:rPr>
                <w:rFonts w:ascii="Times New Roman" w:hAnsi="Times New Roman" w:cs="Times New Roman"/>
                <w:lang w:val="en-US"/>
              </w:rPr>
              <w:t>Health, Toxicology and Mutagenesis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904D" w14:textId="41D0DC60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lastRenderedPageBreak/>
              <w:t>Lovinskaya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A.,</w:t>
            </w:r>
            <w:r w:rsidRPr="00D840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Shalakhmetova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T.,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8FD9" w14:textId="79D6C4C0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бірінші</w:t>
            </w:r>
            <w:proofErr w:type="spellEnd"/>
            <w:r w:rsidRPr="00D84085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575AB2" w:rsidRPr="00D84085" w14:paraId="55ECC458" w14:textId="77777777" w:rsidTr="00584977">
        <w:tblPrEx>
          <w:tblCellMar>
            <w:top w:w="66" w:type="dxa"/>
            <w:left w:w="33" w:type="dxa"/>
            <w:right w:w="64" w:type="dxa"/>
          </w:tblCellMar>
        </w:tblPrEx>
        <w:trPr>
          <w:trHeight w:val="107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3B4E" w14:textId="3E503A78" w:rsidR="00575AB2" w:rsidRPr="00D84085" w:rsidRDefault="0039314E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0B02" w14:textId="427E5462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Evaluation of Microplastic Toxicity in Drinking Water Using Different Test Systems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7263D" w14:textId="339BAE7E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мақала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7661" w14:textId="3F0C7AF4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Water Switzerland,</w:t>
            </w:r>
            <w:r w:rsidR="00BC6115" w:rsidRPr="00D840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4085">
              <w:rPr>
                <w:rFonts w:ascii="Times New Roman" w:hAnsi="Times New Roman" w:cs="Times New Roman"/>
                <w:lang w:val="en-US"/>
              </w:rPr>
              <w:t>2024, 16(22), 3250</w:t>
            </w:r>
          </w:p>
          <w:p w14:paraId="75D2DC2E" w14:textId="583A3BCE" w:rsidR="00BC6115" w:rsidRPr="00D84085" w:rsidRDefault="00BC611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https://doi.org/10.3390/w16223250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11AF" w14:textId="1CAACFED" w:rsidR="00BC6115" w:rsidRPr="00D84085" w:rsidRDefault="00BC611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IF 3</w:t>
            </w:r>
          </w:p>
          <w:p w14:paraId="3555D1BD" w14:textId="5E00C971" w:rsidR="00575AB2" w:rsidRPr="00D84085" w:rsidRDefault="00BC611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Q3 in ENVIRONMENTAL SCIENCES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C1168" w14:textId="6730B8A4" w:rsidR="00575AB2" w:rsidRPr="00D84085" w:rsidRDefault="00BC611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https://www.webofscience.com/wos/woscc/full-record/WOS:001366578700001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7275" w14:textId="67BEC124" w:rsidR="0098729A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– 6,0</w:t>
            </w:r>
          </w:p>
          <w:p w14:paraId="4C1D6905" w14:textId="404D35BB" w:rsidR="00575AB2" w:rsidRPr="00D84085" w:rsidRDefault="0098729A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 xml:space="preserve">Percentile 57 in </w:t>
            </w:r>
            <w:r w:rsidR="00571DC5" w:rsidRPr="00D84085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Biochemistry, Genetics and Molecular Biology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 xml:space="preserve">  (</w:t>
            </w:r>
            <w:r w:rsidR="00BC6115" w:rsidRPr="00D84085">
              <w:rPr>
                <w:rFonts w:ascii="Times New Roman" w:hAnsi="Times New Roman" w:cs="Times New Roman"/>
                <w:lang w:val="en-US"/>
              </w:rPr>
              <w:t>Biochemistry</w:t>
            </w:r>
            <w:r w:rsidR="00571DC5" w:rsidRPr="00D8408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E159DFF" w14:textId="71060D1E" w:rsidR="00571DC5" w:rsidRPr="00D84085" w:rsidRDefault="00571DC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lang w:val="en-US"/>
              </w:rPr>
              <w:t>Percentile 87 in</w:t>
            </w:r>
          </w:p>
          <w:p w14:paraId="3F14A324" w14:textId="0E6D3F4D" w:rsidR="00571DC5" w:rsidRPr="00D84085" w:rsidRDefault="00571DC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4085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Agricultural and Biological Sciences (Aquatic Science)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662F" w14:textId="7E345886" w:rsidR="00575AB2" w:rsidRPr="00D84085" w:rsidRDefault="00BC6115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Salikova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N.S.,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Lovinskaya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A.V.,</w:t>
            </w:r>
            <w:r w:rsidRPr="00D840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S.Z.;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Bektemissova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A.U.; 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Urazbayeva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S.E.; Rodrigo-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Clavero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M.E., Rodrigo-</w:t>
            </w:r>
            <w:proofErr w:type="spellStart"/>
            <w:r w:rsidRPr="00D84085">
              <w:rPr>
                <w:rFonts w:ascii="Times New Roman" w:hAnsi="Times New Roman" w:cs="Times New Roman"/>
                <w:lang w:val="en-US"/>
              </w:rPr>
              <w:t>Ilarri</w:t>
            </w:r>
            <w:proofErr w:type="spellEnd"/>
            <w:r w:rsidRPr="00D84085">
              <w:rPr>
                <w:rFonts w:ascii="Times New Roman" w:hAnsi="Times New Roman" w:cs="Times New Roman"/>
                <w:lang w:val="en-US"/>
              </w:rPr>
              <w:t xml:space="preserve"> J.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3E535" w14:textId="5ADD65DA" w:rsidR="00575AB2" w:rsidRPr="00D84085" w:rsidRDefault="00151BBE" w:rsidP="00BC61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</w:rPr>
              <w:t>теңавтор</w:t>
            </w:r>
            <w:proofErr w:type="spellEnd"/>
          </w:p>
        </w:tc>
      </w:tr>
    </w:tbl>
    <w:p w14:paraId="07771F65" w14:textId="77777777" w:rsidR="00E54CF3" w:rsidRPr="00D84085" w:rsidRDefault="00E54CF3" w:rsidP="00C51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69B9BC" w14:textId="77777777" w:rsidR="00C51F95" w:rsidRPr="00D84085" w:rsidRDefault="00C51F95" w:rsidP="00C51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C51F95" w:rsidRPr="00D84085" w:rsidSect="004E45D4">
          <w:footerReference w:type="default" r:id="rId8"/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14:paraId="7125583F" w14:textId="1CFD2BBA" w:rsidR="00DD2C3E" w:rsidRPr="00D84085" w:rsidRDefault="00DD2C3E" w:rsidP="00C51F95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биология және биотехнология факультеті, </w:t>
      </w:r>
      <w:r w:rsidR="000204E1"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молекулалық биология және генетика </w:t>
      </w:r>
      <w:r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кафедрасының </w:t>
      </w:r>
      <w:r w:rsidR="000204E1"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оқытушысы</w:t>
      </w:r>
      <w:r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, </w:t>
      </w:r>
      <w:r w:rsidR="000204E1"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PhD</w:t>
      </w:r>
      <w:r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0204E1"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Ловинская Анна Владимировна</w:t>
      </w:r>
      <w:r w:rsidR="00C51F95"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ның</w:t>
      </w:r>
      <w:r w:rsidR="00D969B2"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D840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40B76245" w14:textId="77777777" w:rsidR="00DD2C3E" w:rsidRPr="00D84085" w:rsidRDefault="00DD2C3E" w:rsidP="00C5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840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ғылыми еңбектерінің</w:t>
      </w:r>
    </w:p>
    <w:p w14:paraId="5641D4CC" w14:textId="77777777" w:rsidR="00DD2C3E" w:rsidRPr="00D84085" w:rsidRDefault="00DD2C3E" w:rsidP="00C5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840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 І З І М І</w:t>
      </w:r>
    </w:p>
    <w:p w14:paraId="5D716C17" w14:textId="77777777" w:rsidR="00C51F95" w:rsidRPr="00D84085" w:rsidRDefault="00C51F95" w:rsidP="00C51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88"/>
        <w:gridCol w:w="30"/>
        <w:gridCol w:w="4079"/>
        <w:gridCol w:w="28"/>
        <w:gridCol w:w="2551"/>
      </w:tblGrid>
      <w:tr w:rsidR="00DD2C3E" w:rsidRPr="00D84085" w14:paraId="0B089FCB" w14:textId="77777777" w:rsidTr="002627A2">
        <w:trPr>
          <w:trHeight w:val="212"/>
        </w:trPr>
        <w:tc>
          <w:tcPr>
            <w:tcW w:w="567" w:type="dxa"/>
            <w:vAlign w:val="center"/>
          </w:tcPr>
          <w:p w14:paraId="69B0BE98" w14:textId="01AEBBC4" w:rsidR="00DD2C3E" w:rsidRPr="00D84085" w:rsidRDefault="00DD2C3E" w:rsidP="002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088" w:type="dxa"/>
            <w:vAlign w:val="center"/>
          </w:tcPr>
          <w:p w14:paraId="3C8CCCE6" w14:textId="77777777" w:rsidR="00DD2C3E" w:rsidRPr="00D84085" w:rsidRDefault="00DD2C3E" w:rsidP="002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Еңбектің атауы</w:t>
            </w:r>
          </w:p>
          <w:p w14:paraId="009D5AD1" w14:textId="77777777" w:rsidR="00DD2C3E" w:rsidRPr="00D84085" w:rsidRDefault="00DD2C3E" w:rsidP="002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2FB1AD70" w14:textId="77777777" w:rsidR="00DD2C3E" w:rsidRPr="00D84085" w:rsidRDefault="00DD2C3E" w:rsidP="002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Басылымның атауы, нөмірі, жылы, беттері</w:t>
            </w:r>
          </w:p>
        </w:tc>
        <w:tc>
          <w:tcPr>
            <w:tcW w:w="2579" w:type="dxa"/>
            <w:gridSpan w:val="2"/>
            <w:vAlign w:val="center"/>
          </w:tcPr>
          <w:p w14:paraId="4E576D4A" w14:textId="77777777" w:rsidR="00DD2C3E" w:rsidRPr="00D84085" w:rsidRDefault="00DD2C3E" w:rsidP="002D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Авторлық бірлестікте</w:t>
            </w:r>
          </w:p>
        </w:tc>
      </w:tr>
      <w:tr w:rsidR="00DD2C3E" w:rsidRPr="00D84085" w14:paraId="3478DD8A" w14:textId="77777777" w:rsidTr="002627A2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D9C1" w14:textId="77777777" w:rsidR="00DD2C3E" w:rsidRPr="00D84085" w:rsidRDefault="00DD2C3E" w:rsidP="00C51F9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4FF" w14:textId="77777777" w:rsidR="00DD2C3E" w:rsidRPr="00D84085" w:rsidRDefault="00DD2C3E" w:rsidP="00C51F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82FC" w14:textId="77777777" w:rsidR="00DD2C3E" w:rsidRPr="00D84085" w:rsidRDefault="00DD2C3E" w:rsidP="00C5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C7CD" w14:textId="77777777" w:rsidR="00DD2C3E" w:rsidRPr="00D84085" w:rsidRDefault="00DD2C3E" w:rsidP="00C5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2C3E" w:rsidRPr="00D84085" w14:paraId="3DA19E5C" w14:textId="77777777" w:rsidTr="002627A2">
        <w:trPr>
          <w:trHeight w:val="21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B759" w14:textId="77777777" w:rsidR="00DD2C3E" w:rsidRPr="00D84085" w:rsidRDefault="00DD2C3E" w:rsidP="00C5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Қазақстан Республикасы Ғылым және жоғары білім министрлігі Ғылым және жоғары білім саласындағы сапаны қамтамасыз ету комитеті ұсынған басылымдар</w:t>
            </w:r>
          </w:p>
        </w:tc>
      </w:tr>
      <w:tr w:rsidR="00DD1142" w:rsidRPr="00D84085" w14:paraId="290DE6A5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4AE" w14:textId="6E40999E" w:rsidR="00DD1142" w:rsidRPr="00D84085" w:rsidRDefault="00DD1142" w:rsidP="00DD11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625" w14:textId="5A356C2C" w:rsidR="00DD1142" w:rsidRPr="00D84085" w:rsidRDefault="00DD1142" w:rsidP="00DD1142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color w:val="EE0000"/>
                <w:sz w:val="24"/>
                <w:szCs w:val="24"/>
              </w:rPr>
            </w:pPr>
            <w:r w:rsidRPr="00D84085">
              <w:rPr>
                <w:b w:val="0"/>
                <w:bCs w:val="0"/>
                <w:sz w:val="24"/>
                <w:szCs w:val="24"/>
              </w:rPr>
              <w:t xml:space="preserve">Влияние биологически активных веществ из растений </w:t>
            </w:r>
            <w:proofErr w:type="spellStart"/>
            <w:r w:rsidRPr="00792473">
              <w:rPr>
                <w:b w:val="0"/>
                <w:bCs w:val="0"/>
                <w:i/>
                <w:sz w:val="24"/>
                <w:szCs w:val="24"/>
              </w:rPr>
              <w:t>Limonium</w:t>
            </w:r>
            <w:proofErr w:type="spellEnd"/>
            <w:r w:rsidRPr="00792473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792473">
              <w:rPr>
                <w:b w:val="0"/>
                <w:bCs w:val="0"/>
                <w:i/>
                <w:sz w:val="24"/>
                <w:szCs w:val="24"/>
              </w:rPr>
              <w:t>gmelinii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</w:rPr>
              <w:t xml:space="preserve"> (сем. </w:t>
            </w:r>
            <w:proofErr w:type="spellStart"/>
            <w:r w:rsidRPr="00792473">
              <w:rPr>
                <w:b w:val="0"/>
                <w:bCs w:val="0"/>
                <w:i/>
                <w:sz w:val="24"/>
                <w:szCs w:val="24"/>
              </w:rPr>
              <w:t>Plumbaginaceae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</w:rPr>
              <w:t xml:space="preserve">) и </w:t>
            </w:r>
            <w:proofErr w:type="spellStart"/>
            <w:r w:rsidRPr="00792473">
              <w:rPr>
                <w:b w:val="0"/>
                <w:bCs w:val="0"/>
                <w:i/>
                <w:sz w:val="24"/>
                <w:szCs w:val="24"/>
              </w:rPr>
              <w:t>Inula</w:t>
            </w:r>
            <w:proofErr w:type="spellEnd"/>
            <w:r w:rsidRPr="00792473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792473">
              <w:rPr>
                <w:b w:val="0"/>
                <w:bCs w:val="0"/>
                <w:i/>
                <w:sz w:val="24"/>
                <w:szCs w:val="24"/>
              </w:rPr>
              <w:t>britannica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</w:rPr>
              <w:t xml:space="preserve"> L. (сем. </w:t>
            </w:r>
            <w:proofErr w:type="spellStart"/>
            <w:r w:rsidRPr="00792473">
              <w:rPr>
                <w:b w:val="0"/>
                <w:bCs w:val="0"/>
                <w:i/>
                <w:sz w:val="24"/>
                <w:szCs w:val="24"/>
              </w:rPr>
              <w:t>Compositae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</w:rPr>
              <w:t>) на антиокислительный статус проростков ячменя, подвергнутых действию несимметричного диметилгидразина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9E4" w14:textId="77777777" w:rsidR="00DD1142" w:rsidRDefault="00DD1142" w:rsidP="00DD114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Серия биологическая. – 2017. – 70 (1). – С. 38-48</w:t>
            </w:r>
          </w:p>
          <w:p w14:paraId="00D1489B" w14:textId="0333583E" w:rsidR="00FB1F26" w:rsidRPr="00FB1F26" w:rsidRDefault="00FB1F26" w:rsidP="00DD1142">
            <w:pPr>
              <w:rPr>
                <w:rFonts w:ascii="Times New Roman" w:hAnsi="Times New Roman" w:cs="Times New Roman"/>
                <w:i/>
                <w:color w:val="EE0000"/>
                <w:sz w:val="24"/>
                <w:szCs w:val="24"/>
                <w:shd w:val="clear" w:color="auto" w:fill="FFFFFF"/>
              </w:rPr>
            </w:pPr>
            <w:hyperlink r:id="rId9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https://drive.google.com/file/d/1s9I5687mOMHW5h8TPwYOupyYUdPTMEAE/view?usp=sharing</w:t>
              </w:r>
            </w:hyperlink>
            <w:r w:rsidRPr="00FB1F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9A5" w14:textId="283F8B96" w:rsidR="00DD1142" w:rsidRPr="00D84085" w:rsidRDefault="00E46625" w:rsidP="00DD1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Оразова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С.Б., </w:t>
            </w:r>
            <w:proofErr w:type="spellStart"/>
            <w:r w:rsidRPr="00E46625">
              <w:rPr>
                <w:rFonts w:ascii="Times New Roman" w:hAnsi="Times New Roman" w:cs="Times New Roman"/>
                <w:b/>
                <w:sz w:val="24"/>
                <w:szCs w:val="24"/>
              </w:rPr>
              <w:t>Ловинская</w:t>
            </w:r>
            <w:proofErr w:type="spellEnd"/>
            <w:r w:rsidRPr="00E46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</w:t>
            </w:r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Шалахметова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Т.М.,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Бияшева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  <w:r>
              <w:t>.</w:t>
            </w:r>
          </w:p>
        </w:tc>
      </w:tr>
      <w:tr w:rsidR="00B035CE" w:rsidRPr="00D84085" w14:paraId="0B7C7D7D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F58" w14:textId="379D7105" w:rsidR="00B035CE" w:rsidRPr="00B035CE" w:rsidRDefault="00B035CE" w:rsidP="001F08E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2E2" w14:textId="19C15FD8" w:rsidR="00B035CE" w:rsidRPr="00E46625" w:rsidRDefault="00B035CE" w:rsidP="001F08E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E46625">
              <w:rPr>
                <w:b w:val="0"/>
                <w:sz w:val="24"/>
                <w:szCs w:val="24"/>
              </w:rPr>
              <w:t xml:space="preserve">Токсическая и мутагенная активность биологически активных веществ из растений </w:t>
            </w:r>
            <w:proofErr w:type="spellStart"/>
            <w:r w:rsidRPr="00FB1F26">
              <w:rPr>
                <w:b w:val="0"/>
                <w:i/>
                <w:sz w:val="24"/>
                <w:szCs w:val="24"/>
              </w:rPr>
              <w:t>Inula</w:t>
            </w:r>
            <w:proofErr w:type="spellEnd"/>
            <w:r w:rsidRPr="00FB1F26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FB1F26">
              <w:rPr>
                <w:b w:val="0"/>
                <w:i/>
                <w:sz w:val="24"/>
                <w:szCs w:val="24"/>
              </w:rPr>
              <w:t>britannica</w:t>
            </w:r>
            <w:proofErr w:type="spellEnd"/>
            <w:r w:rsidRPr="00E46625">
              <w:rPr>
                <w:b w:val="0"/>
                <w:sz w:val="24"/>
                <w:szCs w:val="24"/>
              </w:rPr>
              <w:t xml:space="preserve"> L. семейства </w:t>
            </w:r>
            <w:proofErr w:type="spellStart"/>
            <w:r w:rsidRPr="00FB1F26">
              <w:rPr>
                <w:b w:val="0"/>
                <w:i/>
                <w:sz w:val="24"/>
                <w:szCs w:val="24"/>
              </w:rPr>
              <w:t>Compositae</w:t>
            </w:r>
            <w:proofErr w:type="spellEnd"/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2A0" w14:textId="77777777" w:rsidR="00B035CE" w:rsidRDefault="00E46625" w:rsidP="001F08E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E4662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E4662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E4662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Серия биологическая. – 2017. – 70 (1). – С. </w:t>
            </w:r>
            <w:r w:rsidRPr="00E4662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87-97</w:t>
            </w:r>
          </w:p>
          <w:p w14:paraId="64DCCF9E" w14:textId="5CD84985" w:rsidR="00FB1F26" w:rsidRPr="00FB1F26" w:rsidRDefault="00FB1F26" w:rsidP="001F08E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https://drive.google.com/file/d/1jQthscgjzGGErtJ3TWTfReHvi70_O8xJ/view?usp=sharing</w:t>
              </w:r>
            </w:hyperlink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03C" w14:textId="6C36471F" w:rsidR="00B035CE" w:rsidRPr="00E46625" w:rsidRDefault="00E46625" w:rsidP="001F08E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E46625">
              <w:rPr>
                <w:rFonts w:ascii="Times New Roman" w:hAnsi="Times New Roman" w:cs="Times New Roman"/>
                <w:b/>
                <w:sz w:val="24"/>
                <w:szCs w:val="24"/>
              </w:rPr>
              <w:t>Ловинская</w:t>
            </w:r>
            <w:proofErr w:type="spellEnd"/>
            <w:r w:rsidRPr="00E46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</w:t>
            </w:r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Н.З., Литвиненко Ю.А., Воронова Н.,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Илиясова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>Аликул</w:t>
            </w:r>
            <w:proofErr w:type="spellEnd"/>
            <w:r w:rsidRPr="00E4662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B035CE" w:rsidRPr="00D84085" w14:paraId="16ECE7B3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D94" w14:textId="2E059A12" w:rsidR="00B035CE" w:rsidRPr="00D84085" w:rsidRDefault="00B035CE" w:rsidP="00B035C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C387" w14:textId="18D59D9A" w:rsidR="00B035CE" w:rsidRPr="00D84085" w:rsidRDefault="00B035CE" w:rsidP="00B035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 w:eastAsia="ko-KR"/>
              </w:rPr>
            </w:pPr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The antimutagenic potential of biologically active compounds of </w:t>
            </w:r>
            <w:proofErr w:type="spellStart"/>
            <w:r w:rsidRPr="00FB1F26">
              <w:rPr>
                <w:b w:val="0"/>
                <w:bCs w:val="0"/>
                <w:i/>
                <w:sz w:val="24"/>
                <w:szCs w:val="24"/>
                <w:lang w:val="en-US"/>
              </w:rPr>
              <w:t>Inula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F26">
              <w:rPr>
                <w:b w:val="0"/>
                <w:bCs w:val="0"/>
                <w:i/>
                <w:sz w:val="24"/>
                <w:szCs w:val="24"/>
                <w:lang w:val="en-US"/>
              </w:rPr>
              <w:t>britannica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 L. family </w:t>
            </w:r>
            <w:r w:rsidRPr="00FB1F26">
              <w:rPr>
                <w:b w:val="0"/>
                <w:bCs w:val="0"/>
                <w:i/>
                <w:sz w:val="24"/>
                <w:szCs w:val="24"/>
                <w:lang w:val="en-US"/>
              </w:rPr>
              <w:t>Compo</w:t>
            </w:r>
            <w:r w:rsidRPr="00FB1F26">
              <w:rPr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sitae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87B" w14:textId="77777777" w:rsidR="00B035CE" w:rsidRDefault="00B035CE" w:rsidP="00B035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Серия экологическая. – 2017. – 50 (1). – С. 46-53</w:t>
            </w:r>
          </w:p>
          <w:p w14:paraId="2AD71E29" w14:textId="4486D953" w:rsidR="00FB1F26" w:rsidRPr="00FB1F26" w:rsidRDefault="00FB1F26" w:rsidP="00B0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hyperlink r:id="rId11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ko-KR"/>
                </w:rPr>
                <w:t>https://drive.google.com/file/d/1O2Rm8PeVfBmpCw5ecMZPH925A7H75hov/view?usp=sharing</w:t>
              </w:r>
            </w:hyperlink>
            <w:r w:rsidRPr="00FB1F2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826" w14:textId="6C6CAA4C" w:rsidR="00B035CE" w:rsidRPr="00D84085" w:rsidRDefault="00B035CE" w:rsidP="00B03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Т.М.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Shalakhmetova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Voronova</w:t>
            </w:r>
            <w:proofErr w:type="spellEnd"/>
          </w:p>
        </w:tc>
      </w:tr>
      <w:tr w:rsidR="00B035CE" w:rsidRPr="00D84085" w14:paraId="511D4114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CE2" w14:textId="27F4626E" w:rsidR="00B035CE" w:rsidRPr="00D84085" w:rsidRDefault="00B035CE" w:rsidP="00B035C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361" w14:textId="18BD7980" w:rsidR="00B035CE" w:rsidRPr="00D84085" w:rsidRDefault="00B035CE" w:rsidP="00B035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D84085">
              <w:rPr>
                <w:b w:val="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D84085">
              <w:rPr>
                <w:b w:val="0"/>
                <w:sz w:val="24"/>
                <w:szCs w:val="24"/>
                <w:lang w:val="en-US"/>
              </w:rPr>
              <w:t>antimutagenic</w:t>
            </w:r>
            <w:proofErr w:type="spellEnd"/>
            <w:r w:rsidRPr="00D84085">
              <w:rPr>
                <w:b w:val="0"/>
                <w:sz w:val="24"/>
                <w:szCs w:val="24"/>
                <w:lang w:val="en-US"/>
              </w:rPr>
              <w:t xml:space="preserve"> potential of extracts from </w:t>
            </w:r>
            <w:proofErr w:type="spellStart"/>
            <w:r w:rsidRPr="007258A1">
              <w:rPr>
                <w:b w:val="0"/>
                <w:i/>
                <w:sz w:val="24"/>
                <w:szCs w:val="24"/>
                <w:lang w:val="en-US"/>
              </w:rPr>
              <w:t>Limonium</w:t>
            </w:r>
            <w:proofErr w:type="spellEnd"/>
            <w:r w:rsidRPr="007258A1"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8A1">
              <w:rPr>
                <w:b w:val="0"/>
                <w:i/>
                <w:sz w:val="24"/>
                <w:szCs w:val="24"/>
                <w:lang w:val="en-US"/>
              </w:rPr>
              <w:t>gmelinii</w:t>
            </w:r>
            <w:proofErr w:type="spellEnd"/>
            <w:r w:rsidRPr="00D84085">
              <w:rPr>
                <w:b w:val="0"/>
                <w:sz w:val="24"/>
                <w:szCs w:val="24"/>
                <w:lang w:val="en-US"/>
              </w:rPr>
              <w:t xml:space="preserve"> family </w:t>
            </w:r>
            <w:proofErr w:type="spellStart"/>
            <w:r w:rsidRPr="007258A1">
              <w:rPr>
                <w:b w:val="0"/>
                <w:i/>
                <w:sz w:val="24"/>
                <w:szCs w:val="24"/>
                <w:lang w:val="en-US"/>
              </w:rPr>
              <w:t>Plumbaginaceae</w:t>
            </w:r>
            <w:proofErr w:type="spellEnd"/>
            <w:r w:rsidRPr="00D84085">
              <w:rPr>
                <w:b w:val="0"/>
                <w:sz w:val="24"/>
                <w:szCs w:val="24"/>
                <w:lang w:val="en-US"/>
              </w:rPr>
              <w:t xml:space="preserve"> (= </w:t>
            </w:r>
            <w:proofErr w:type="spellStart"/>
            <w:r w:rsidRPr="007258A1">
              <w:rPr>
                <w:b w:val="0"/>
                <w:i/>
                <w:sz w:val="24"/>
                <w:szCs w:val="24"/>
                <w:lang w:val="en-US"/>
              </w:rPr>
              <w:t>Limoniaceae</w:t>
            </w:r>
            <w:proofErr w:type="spellEnd"/>
            <w:r w:rsidRPr="00D84085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b w:val="0"/>
                <w:sz w:val="24"/>
                <w:szCs w:val="24"/>
                <w:lang w:val="en-US"/>
              </w:rPr>
              <w:t>Lincz</w:t>
            </w:r>
            <w:proofErr w:type="spellEnd"/>
            <w:r w:rsidRPr="00D84085">
              <w:rPr>
                <w:b w:val="0"/>
                <w:sz w:val="24"/>
                <w:szCs w:val="24"/>
                <w:lang w:val="en-US"/>
              </w:rPr>
              <w:t>.)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CF1" w14:textId="77777777" w:rsidR="00B035CE" w:rsidRDefault="00B035CE" w:rsidP="00B035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Серия экологическая. – 2017. – 52 (2). – С. 36-44</w:t>
            </w:r>
          </w:p>
          <w:p w14:paraId="41D34B95" w14:textId="19376F4B" w:rsidR="001F08E1" w:rsidRPr="001F08E1" w:rsidRDefault="001F08E1" w:rsidP="00B035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2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https://drive.google.com/file/d/1-ldSxHHivSqlvurKe8x0UKauh8Zuzi2s/view?usp=sharing</w:t>
              </w:r>
            </w:hyperlink>
            <w:r w:rsidRPr="001F08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792" w14:textId="72CCB566" w:rsidR="00B035CE" w:rsidRPr="00D84085" w:rsidRDefault="00B035CE" w:rsidP="00B035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Lovinskaya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Esim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Voronova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B035CE" w:rsidRPr="00B035CE" w14:paraId="2A61A102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9F88" w14:textId="6570F126" w:rsidR="00B035CE" w:rsidRPr="00D84085" w:rsidRDefault="00B035CE" w:rsidP="00B035C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D0E" w14:textId="6DB58100" w:rsidR="00B035CE" w:rsidRPr="00D84085" w:rsidRDefault="005211E9" w:rsidP="005211E9">
            <w:pPr>
              <w:pStyle w:val="1"/>
              <w:shd w:val="clear" w:color="auto" w:fill="FFFFFF"/>
              <w:spacing w:before="0" w:after="0"/>
              <w:rPr>
                <w:rStyle w:val="highlight-modulemmpyy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The Experimental Study of the Mutagenic Action o</w:t>
            </w:r>
            <w:r w:rsidR="00B035CE"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f N-</w:t>
            </w:r>
            <w:proofErr w:type="spellStart"/>
            <w:r w:rsidR="00B035CE"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Nitrosodimethylamine</w:t>
            </w:r>
            <w:proofErr w:type="spellEnd"/>
            <w:r w:rsidR="00B035CE"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B035CE"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 Mice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FFC" w14:textId="77777777" w:rsidR="00B035CE" w:rsidRDefault="00B035CE" w:rsidP="00B035C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Серия экологическая. – 2018. – 54 (1). – С. 71-79</w:t>
            </w:r>
          </w:p>
          <w:p w14:paraId="0F5D21DA" w14:textId="6EB15DB0" w:rsidR="005211E9" w:rsidRPr="00EE171C" w:rsidRDefault="00EE171C" w:rsidP="00B035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13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https://drive.google.com/file/d/1llWw1XICCLgjoIpocDIauakCmeWaaavM/view?usp=sharing</w:t>
              </w:r>
            </w:hyperlink>
            <w:r w:rsidRPr="00EE171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1C7" w14:textId="2422A979" w:rsidR="00B035CE" w:rsidRPr="00D84085" w:rsidRDefault="00B035CE" w:rsidP="00B0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S.Zh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Lovinskaya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A.V.,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Abilev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S.K.,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Voronova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</w:tr>
      <w:tr w:rsidR="00B035CE" w:rsidRPr="00D84085" w14:paraId="60D65FB4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CEF" w14:textId="38E01AD1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5F5" w14:textId="0AE24233" w:rsidR="00B035CE" w:rsidRPr="00D84085" w:rsidRDefault="00B035CE" w:rsidP="00822915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D8408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The Study of the Mutagenic Effect of Carbon Dioxide on Soybean line T-219 (Glycine max (l.) </w:t>
            </w:r>
            <w:proofErr w:type="spellStart"/>
            <w:r w:rsidRPr="00D84085">
              <w:rPr>
                <w:rFonts w:ascii="Times New Roman" w:hAnsi="Times New Roman"/>
                <w:b w:val="0"/>
                <w:sz w:val="24"/>
                <w:szCs w:val="24"/>
              </w:rPr>
              <w:t>Merrill</w:t>
            </w:r>
            <w:proofErr w:type="spellEnd"/>
            <w:r w:rsidRPr="00D84085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0B0" w14:textId="77777777" w:rsidR="00B035CE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экологическая. – 2018. – 57 (4). – С. 45-57</w:t>
            </w:r>
          </w:p>
          <w:p w14:paraId="68A30644" w14:textId="01DA581C" w:rsidR="00EE171C" w:rsidRPr="00EE171C" w:rsidRDefault="00EE171C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https://drive.google.com/file/d/1soHM03Tz6Bq39ZFzArTXZPmEVi2tO9P7/view?usp=sharing</w:t>
              </w:r>
            </w:hyperlink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CBB" w14:textId="47BEF7AB" w:rsidR="00B035CE" w:rsidRPr="0089582A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Koldasbayeva</w:t>
            </w:r>
            <w:proofErr w:type="spellEnd"/>
            <w:r w:rsidRPr="0089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95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958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23F0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Lovinskaya</w:t>
            </w:r>
            <w:proofErr w:type="spellEnd"/>
            <w:r w:rsidRPr="00F23F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23F0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</w:t>
            </w:r>
            <w:r w:rsidRPr="00F23F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F23F0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F23F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</w:t>
            </w:r>
            <w:r w:rsidRPr="0089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Kolumbayeva</w:t>
            </w:r>
            <w:proofErr w:type="spellEnd"/>
            <w:r w:rsidRPr="0089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95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8958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Suvorova</w:t>
            </w:r>
            <w:proofErr w:type="spellEnd"/>
            <w:r w:rsidRPr="0089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95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B035CE" w:rsidRPr="00B035CE" w14:paraId="2536990C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BA4" w14:textId="08719FDE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F185" w14:textId="5C8BA048" w:rsidR="00B035CE" w:rsidRPr="00D84085" w:rsidRDefault="00B035CE" w:rsidP="00822915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Application of a zebrafish embryo toxicity assay for the study of surface water toxicity in the Lower Ile </w:t>
            </w:r>
            <w:proofErr w:type="gramStart"/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river</w:t>
            </w:r>
            <w:proofErr w:type="gramEnd"/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0F4" w14:textId="77777777" w:rsidR="00B035CE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Journal of Biology and Chemistry. – 2018. – 11(2). – </w:t>
            </w: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68-74</w:t>
            </w:r>
          </w:p>
          <w:p w14:paraId="754244F8" w14:textId="1EB39A5A" w:rsidR="00A10305" w:rsidRPr="00EE171C" w:rsidRDefault="00A10305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15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https://drive.google.com/file/d/16bFCb_ocYVAvcX25AG4Hl8LHuyU_pC6Y/view?usp=sharing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CD24" w14:textId="59DB1E98" w:rsidR="00B035CE" w:rsidRPr="00D84085" w:rsidRDefault="00B035CE" w:rsidP="00F2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Suvorova</w:t>
            </w:r>
            <w:proofErr w:type="spellEnd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r w:rsid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.</w:t>
            </w:r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B035CE" w:rsidRPr="00B035CE" w14:paraId="4BA5968D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01D" w14:textId="56DDB17C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E8E" w14:textId="65FCCB88" w:rsidR="00B035CE" w:rsidRPr="00D84085" w:rsidRDefault="00B035CE" w:rsidP="00822915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color w:val="2E2E2E"/>
                <w:sz w:val="24"/>
                <w:szCs w:val="24"/>
                <w:lang w:val="en-US"/>
              </w:rPr>
            </w:pPr>
            <w:proofErr w:type="spellStart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Antimutagenic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activity of medicinal plants </w:t>
            </w:r>
            <w:r w:rsidRPr="007258A1">
              <w:rPr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Salvia officinalis</w:t>
            </w:r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L. and </w:t>
            </w:r>
            <w:r w:rsidRPr="007258A1">
              <w:rPr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Origanum vulgare</w:t>
            </w:r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L</w:t>
            </w:r>
            <w:proofErr w:type="gramStart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.(</w:t>
            </w:r>
            <w:proofErr w:type="gramEnd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family </w:t>
            </w:r>
            <w:proofErr w:type="spellStart"/>
            <w:r w:rsidRPr="007258A1">
              <w:rPr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Lamiaceae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C8A" w14:textId="77777777" w:rsidR="00B035CE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Journal of Biology and Chemistry. – 2019. – 12(2). – </w:t>
            </w: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40-48</w:t>
            </w:r>
          </w:p>
          <w:p w14:paraId="15747C5E" w14:textId="6967A47D" w:rsidR="00E7676E" w:rsidRPr="00EE171C" w:rsidRDefault="00E7676E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16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https://drive.google.com/file/d/1mg0Lq4ut2pWqzD6Qn2lpCGxROB5AujRX/view?usp=sharing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283" w14:textId="51D00136" w:rsidR="00B035CE" w:rsidRPr="00D84085" w:rsidRDefault="00B035CE" w:rsidP="00F2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r w:rsid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.</w:t>
            </w:r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Bekmagambetova</w:t>
            </w:r>
            <w:proofErr w:type="spellEnd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Abilev</w:t>
            </w:r>
            <w:proofErr w:type="spellEnd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B035CE" w:rsidRPr="00F23F04" w14:paraId="04CC9686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F70" w14:textId="11EEB36C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24F" w14:textId="7C7E9CCC" w:rsidR="00B035CE" w:rsidRPr="00D84085" w:rsidRDefault="00B035CE" w:rsidP="007258A1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color w:val="2E2E2E"/>
                <w:sz w:val="24"/>
                <w:szCs w:val="24"/>
                <w:lang w:val="en-US"/>
              </w:rPr>
            </w:pPr>
            <w:r w:rsidRPr="00D84085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A cytogenetic study of the antimutagenic pot</w:t>
            </w:r>
            <w:r w:rsidR="007258A1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ential of herbal infusions from </w:t>
            </w:r>
            <w:proofErr w:type="spellStart"/>
            <w:r w:rsidRPr="00D84085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en-US"/>
              </w:rPr>
              <w:t>Matricaria</w:t>
            </w:r>
            <w:proofErr w:type="spellEnd"/>
            <w:r w:rsidRPr="00D84085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en-US"/>
              </w:rPr>
              <w:t>chamomilla</w:t>
            </w:r>
            <w:proofErr w:type="spellEnd"/>
            <w:r w:rsidR="007258A1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4085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L. and </w:t>
            </w:r>
            <w:proofErr w:type="spellStart"/>
            <w:r w:rsidR="007258A1" w:rsidRPr="007258A1">
              <w:rPr>
                <w:b w:val="0"/>
                <w:bCs w:val="0"/>
                <w:i/>
                <w:color w:val="000000"/>
                <w:sz w:val="24"/>
                <w:szCs w:val="24"/>
                <w:lang w:val="en-US"/>
              </w:rPr>
              <w:t>A</w:t>
            </w:r>
            <w:r w:rsidRPr="007258A1">
              <w:rPr>
                <w:b w:val="0"/>
                <w:bCs w:val="0"/>
                <w:i/>
                <w:color w:val="000000"/>
                <w:sz w:val="24"/>
                <w:szCs w:val="24"/>
                <w:lang w:val="en-US"/>
              </w:rPr>
              <w:t>chillea</w:t>
            </w:r>
            <w:proofErr w:type="spellEnd"/>
            <w:r w:rsidRPr="007258A1">
              <w:rPr>
                <w:b w:val="0"/>
                <w:bCs w:val="0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8A1">
              <w:rPr>
                <w:b w:val="0"/>
                <w:bCs w:val="0"/>
                <w:i/>
                <w:color w:val="000000"/>
                <w:sz w:val="24"/>
                <w:szCs w:val="24"/>
                <w:lang w:val="en-US"/>
              </w:rPr>
              <w:t>millefolium</w:t>
            </w:r>
            <w:proofErr w:type="spellEnd"/>
            <w:r w:rsidRPr="00D84085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L. (fam. </w:t>
            </w:r>
            <w:r w:rsidRPr="007258A1">
              <w:rPr>
                <w:b w:val="0"/>
                <w:bCs w:val="0"/>
                <w:i/>
                <w:color w:val="000000"/>
                <w:sz w:val="24"/>
                <w:szCs w:val="24"/>
                <w:lang w:val="en-US"/>
              </w:rPr>
              <w:t>Asteraceae</w:t>
            </w:r>
            <w:r w:rsidRPr="00D84085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3FC" w14:textId="77777777" w:rsidR="00B035CE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биологическая. – 2019. – 81 (4). – С. 43-54</w:t>
            </w:r>
          </w:p>
          <w:p w14:paraId="628D8346" w14:textId="20AE606E" w:rsidR="00E7676E" w:rsidRPr="00E7676E" w:rsidRDefault="00E7676E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17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https://drive.google.com/file/d/11Lkhy5epsPJtPfsyossVarNN2ru9S2fr/view?usp=sharing</w:t>
              </w:r>
            </w:hyperlink>
            <w:r w:rsidRPr="00E7676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592" w14:textId="35D1D616" w:rsidR="00B035CE" w:rsidRPr="00F23F04" w:rsidRDefault="00B035CE" w:rsidP="00F2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="00F23F04"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="00F23F04"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r w:rsidR="00F23F04"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Iliyassova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Adybayeva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Abilev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35CE" w:rsidRPr="00F23F04" w14:paraId="6162A51F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D05" w14:textId="0D65F3C1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727" w14:textId="0B88332A" w:rsidR="00B035CE" w:rsidRPr="00D84085" w:rsidRDefault="00B035CE" w:rsidP="00822915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sz w:val="24"/>
                <w:szCs w:val="24"/>
                <w:lang w:val="en-US"/>
              </w:rPr>
            </w:pPr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The study of </w:t>
            </w:r>
            <w:proofErr w:type="spellStart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antigenotoxic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activity of the medicinal plants infusions of trans-Ili Alatau.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988" w14:textId="77777777" w:rsidR="00B035CE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Экологическая. – 2019. – 58 (1). – С. 26-38</w:t>
            </w:r>
          </w:p>
          <w:p w14:paraId="7A1400F1" w14:textId="1998529A" w:rsidR="00BE205E" w:rsidRPr="00BE205E" w:rsidRDefault="00BE205E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18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https://drive.google.com/file/d/1BtsHOLveuydRzTY219EviKQ-rUuSibA7/view?usp=sharing</w:t>
              </w:r>
            </w:hyperlink>
            <w:r w:rsidRPr="00BE205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C38" w14:textId="4869C0D7" w:rsidR="00B035CE" w:rsidRPr="00F23F04" w:rsidRDefault="00B035CE" w:rsidP="00F2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="00F23F04"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="00F23F04"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r w:rsidR="00F23F04"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,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Bekmagambetova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Adybayeva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Mukhambetiyar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Abilev</w:t>
            </w:r>
            <w:proofErr w:type="spellEnd"/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F23F04" w:rsidRPr="00F23F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35CE" w:rsidRPr="00EC33FC" w14:paraId="4378B5A1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618" w14:textId="1B44EB76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A2F" w14:textId="3969C5AA" w:rsidR="00B035CE" w:rsidRPr="00D84085" w:rsidRDefault="00B035CE" w:rsidP="00822915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color w:val="2E2E2E"/>
                <w:sz w:val="24"/>
                <w:szCs w:val="24"/>
                <w:lang w:val="en-US"/>
              </w:rPr>
            </w:pPr>
            <w:r w:rsidRPr="00D84085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Toxic and Mutagenic Activity of the Spring Waters of Almaty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16A" w14:textId="77777777" w:rsidR="00B035CE" w:rsidRDefault="00B035CE" w:rsidP="0082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КазНУ</w:t>
            </w:r>
            <w:proofErr w:type="spellEnd"/>
            <w:r w:rsidRPr="00EE1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Экологическая. – 2019. – 60 (3). – С. 42-53</w:t>
            </w:r>
          </w:p>
          <w:p w14:paraId="306D0378" w14:textId="1C07CE79" w:rsidR="008C45F8" w:rsidRPr="008C45F8" w:rsidRDefault="008C45F8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19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https://drive.google.com/file/d/1P014YTqt6mrqt26c7-fUaVMuEchGf-Rk/view?usp=sharing</w:t>
              </w:r>
            </w:hyperlink>
            <w:r w:rsidRPr="008C45F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6A0" w14:textId="206C8E98" w:rsidR="00B035CE" w:rsidRPr="00EC33FC" w:rsidRDefault="00B035CE" w:rsidP="00EC3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="00F23F04" w:rsidRPr="00EC33F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="00F23F04" w:rsidRPr="00EC33F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F23F04" w:rsidRPr="00D840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  <w:lang w:val="en-US"/>
              </w:rPr>
              <w:t>V</w:t>
            </w:r>
            <w:r w:rsidR="00F23F04" w:rsidRPr="00EC33F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Kolumbaeva</w:t>
            </w:r>
            <w:proofErr w:type="spellEnd"/>
            <w:r w:rsidR="00F23F04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Suvorova</w:t>
            </w:r>
            <w:proofErr w:type="spellEnd"/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Iliyasova</w:t>
            </w:r>
            <w:proofErr w:type="spellEnd"/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Abilev</w:t>
            </w:r>
            <w:proofErr w:type="spellEnd"/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EC33FC" w:rsidRPr="00D840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EC33FC" w:rsidRPr="00EC3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35CE" w:rsidRPr="00D84085" w14:paraId="27CE14FC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223" w14:textId="3E09D81F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30A" w14:textId="0D039958" w:rsidR="00B035CE" w:rsidRPr="00D84085" w:rsidRDefault="00B035CE" w:rsidP="00822915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color w:val="2E2E2E"/>
                <w:sz w:val="24"/>
                <w:szCs w:val="24"/>
                <w:lang w:val="en-US"/>
              </w:rPr>
            </w:pPr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Toxic and mutagenic activity of water samples from natural sources of the </w:t>
            </w:r>
            <w:r w:rsidRPr="00D84085">
              <w:rPr>
                <w:b w:val="0"/>
                <w:bCs w:val="0"/>
                <w:sz w:val="24"/>
                <w:szCs w:val="24"/>
              </w:rPr>
              <w:t>Е</w:t>
            </w:r>
            <w:proofErr w:type="spellStart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>nbekshikazakh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 District </w:t>
            </w:r>
            <w:r w:rsidRPr="00D84085">
              <w:rPr>
                <w:b w:val="0"/>
                <w:bCs w:val="0"/>
                <w:sz w:val="24"/>
                <w:szCs w:val="24"/>
              </w:rPr>
              <w:t>о</w:t>
            </w:r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>f the Almaty Region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E40" w14:textId="77777777" w:rsidR="00B035CE" w:rsidRDefault="00B035CE" w:rsidP="0082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КазНУ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Серия экологическая. – 2020. - №3 (64). – Р. 54-63</w:t>
            </w:r>
          </w:p>
          <w:p w14:paraId="338AA6CF" w14:textId="2CD01A53" w:rsidR="006B7CC4" w:rsidRPr="006B7CC4" w:rsidRDefault="006B7CC4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20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https://drive.google.com/file/d/1LwdV5ffeM8Gl2Y8EmMcuJJq_OZSa65pw/view?usp=sharing</w:t>
              </w:r>
            </w:hyperlink>
            <w:r w:rsidRPr="006B7CC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44F" w14:textId="52447BFB" w:rsidR="00B035CE" w:rsidRPr="00D84085" w:rsidRDefault="00B035CE" w:rsidP="0082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Khametova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Zueva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Fatkhudinova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Lovinskaya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V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.,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Kolumbayeva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Shalakhmetova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Abilev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35CE" w:rsidRPr="00D84085" w14:paraId="345FD61E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B41" w14:textId="1AB4F754" w:rsidR="00B035CE" w:rsidRPr="00D84085" w:rsidRDefault="00B035CE" w:rsidP="00822915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CAE" w14:textId="285535C2" w:rsidR="00B035CE" w:rsidRPr="00D84085" w:rsidRDefault="00B035CE" w:rsidP="00822915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color w:val="2E2E2E"/>
                <w:sz w:val="24"/>
                <w:szCs w:val="24"/>
                <w:lang w:val="en-US"/>
              </w:rPr>
            </w:pPr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Genotoxicity of </w:t>
            </w:r>
            <w:proofErr w:type="spellStart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>Esentai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>Ulken</w:t>
            </w:r>
            <w:proofErr w:type="spellEnd"/>
            <w:r w:rsidRPr="00D84085">
              <w:rPr>
                <w:b w:val="0"/>
                <w:bCs w:val="0"/>
                <w:sz w:val="24"/>
                <w:szCs w:val="24"/>
                <w:lang w:val="en-US"/>
              </w:rPr>
              <w:t xml:space="preserve"> Almaty rivers water on animal test-systems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FDB" w14:textId="77777777" w:rsidR="00B035CE" w:rsidRDefault="00B035CE" w:rsidP="0082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КазНУ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Серия экологическая. – 2021. - №1 (66). – Р. 18-28</w:t>
            </w:r>
          </w:p>
          <w:p w14:paraId="00D22E4E" w14:textId="583F9319" w:rsidR="00822915" w:rsidRPr="00822915" w:rsidRDefault="00822915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21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://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drive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.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google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.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/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file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/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d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/16</w:t>
              </w:r>
              <w:proofErr w:type="spellStart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bu</w:t>
              </w:r>
              <w:proofErr w:type="spellEnd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0</w:t>
              </w:r>
              <w:proofErr w:type="spellStart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XAeUQgSg</w:t>
              </w:r>
              <w:proofErr w:type="spellEnd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6</w:t>
              </w:r>
              <w:proofErr w:type="spellStart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dxLz</w:t>
              </w:r>
              <w:proofErr w:type="spellEnd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8</w:t>
              </w:r>
              <w:proofErr w:type="spellStart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OfHpOKlIF</w:t>
              </w:r>
              <w:proofErr w:type="spellEnd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0</w:t>
              </w:r>
              <w:proofErr w:type="spellStart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znvR</w:t>
              </w:r>
              <w:proofErr w:type="spellEnd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/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view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usp</w:t>
              </w:r>
              <w:proofErr w:type="spellEnd"/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=</w:t>
              </w:r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shar</w:t>
              </w:r>
            </w:hyperlink>
            <w:r w:rsidRPr="008229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ing</w:t>
            </w:r>
            <w:r w:rsidRPr="008229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791" w14:textId="4FFEB2A0" w:rsidR="00B035CE" w:rsidRPr="00D84085" w:rsidRDefault="00B035CE" w:rsidP="0082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Karazhanova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Kerimbek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Lovinskaya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V</w:t>
            </w: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.,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Kolumbayeva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Abilev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35CE" w:rsidRPr="00B035CE" w14:paraId="20C5D484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720" w14:textId="2B8111BB" w:rsidR="00B035CE" w:rsidRPr="00D84085" w:rsidRDefault="00B035CE" w:rsidP="00B035C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DD2" w14:textId="7917744C" w:rsidR="00B035CE" w:rsidRPr="00D84085" w:rsidRDefault="00B035CE" w:rsidP="00822915">
            <w:pPr>
              <w:pStyle w:val="1"/>
              <w:shd w:val="clear" w:color="auto" w:fill="FFFFFF"/>
              <w:spacing w:before="0" w:after="0"/>
              <w:rPr>
                <w:rStyle w:val="highlight-modulemmpyy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Study of </w:t>
            </w:r>
            <w:proofErr w:type="spellStart"/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antigenotoxic</w:t>
            </w:r>
            <w:proofErr w:type="spellEnd"/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potential of the </w:t>
            </w:r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Rosehip</w:t>
            </w:r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Rosa Majalis</w:t>
            </w:r>
            <w:r w:rsidRPr="00D84085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Herrm.) of the family </w:t>
            </w:r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Rosaceae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F17" w14:textId="77777777" w:rsidR="00B035CE" w:rsidRPr="00D84085" w:rsidRDefault="00B035CE" w:rsidP="0082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Reports of the National Academy of sciences of the Republic of Kazakhstan. - 2021. - Vol.2. - № 336. -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54 – 60</w:t>
            </w:r>
          </w:p>
          <w:p w14:paraId="0C5647C3" w14:textId="77777777" w:rsidR="00B035CE" w:rsidRDefault="000D02FD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hyperlink r:id="rId22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  <w:lang w:val="en-US"/>
                </w:rPr>
                <w:t>https://drive.google.com/file/d/1OizaN6BRRHBRycLBjwzRqXD-qX5zxbJC/view?usp=sharing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A977554" w14:textId="4A98026D" w:rsidR="00C64B6E" w:rsidRPr="00D84085" w:rsidRDefault="00C64B6E" w:rsidP="00822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606" w14:textId="7E1372FC" w:rsidR="00B035CE" w:rsidRPr="00D84085" w:rsidRDefault="00B035CE" w:rsidP="00822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Zhonderbek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A.,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Lovinskaya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 xml:space="preserve"> A.V.,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Kolumbayeva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S.Zh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., Voronova N.</w:t>
            </w:r>
          </w:p>
        </w:tc>
      </w:tr>
      <w:tr w:rsidR="00A53692" w:rsidRPr="00FD46C4" w14:paraId="5B02445F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5C1" w14:textId="5ECC80A0" w:rsidR="00A53692" w:rsidRPr="00D84085" w:rsidRDefault="00A53692" w:rsidP="00A5369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9EB" w14:textId="0C16A25E" w:rsidR="00A53692" w:rsidRPr="00A53692" w:rsidRDefault="00A53692" w:rsidP="00A53692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A5369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Antimutagenic</w:t>
            </w:r>
            <w:proofErr w:type="spellEnd"/>
            <w:r w:rsidRPr="00A5369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activity of alcoholic extracts of medicinal herbs </w:t>
            </w:r>
            <w:proofErr w:type="spellStart"/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Mentha</w:t>
            </w:r>
            <w:proofErr w:type="spellEnd"/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piperíta</w:t>
            </w:r>
            <w:proofErr w:type="spellEnd"/>
            <w:r w:rsidRPr="00A5369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L. and </w:t>
            </w:r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Thymus vulgaris</w:t>
            </w:r>
            <w:r w:rsidRPr="00A5369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L. family </w:t>
            </w:r>
            <w:proofErr w:type="spellStart"/>
            <w:r w:rsidRPr="007258A1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Lamiaceae</w:t>
            </w:r>
            <w:proofErr w:type="spellEnd"/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CDC" w14:textId="77777777" w:rsidR="00A53692" w:rsidRDefault="00A53692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КазНУ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Серия экологическая. - 2022 - №1. С. 26-36</w:t>
            </w:r>
          </w:p>
          <w:p w14:paraId="22622E0A" w14:textId="24C5E7ED" w:rsidR="00FD46C4" w:rsidRPr="00FD46C4" w:rsidRDefault="00FD46C4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drive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/14</w:t>
              </w:r>
              <w:proofErr w:type="spellStart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Vm</w:t>
              </w:r>
              <w:proofErr w:type="spellEnd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  <w:proofErr w:type="spellStart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CVcd</w:t>
              </w:r>
              <w:proofErr w:type="spellEnd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  <w:proofErr w:type="spellStart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cPGPStD</w:t>
              </w:r>
              <w:proofErr w:type="spellEnd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KLtbxaxwCzEtwJ</w:t>
              </w:r>
              <w:proofErr w:type="spellEnd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5/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view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usp</w:t>
              </w:r>
              <w:proofErr w:type="spellEnd"/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sharing</w:t>
              </w:r>
            </w:hyperlink>
            <w:r w:rsidRPr="00FD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FE3D" w14:textId="02176024" w:rsidR="00A53692" w:rsidRPr="00FD46C4" w:rsidRDefault="00A53692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Kolumbayeva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Lovinskaya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</w:t>
            </w:r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V</w:t>
            </w:r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.,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Arutyunyan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Maygozhina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Suvorova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Abilev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53692" w:rsidRPr="00D84085" w14:paraId="7C7525A8" w14:textId="77777777" w:rsidTr="002627A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F16" w14:textId="666F7621" w:rsidR="00A53692" w:rsidRPr="00D84085" w:rsidRDefault="00A53692" w:rsidP="00A5369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0ED" w14:textId="4B2F1F23" w:rsidR="00A53692" w:rsidRPr="00A53692" w:rsidRDefault="00A53692" w:rsidP="00A53692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color w:val="2E2E2E"/>
                <w:sz w:val="24"/>
                <w:szCs w:val="24"/>
                <w:lang w:val="en-US"/>
              </w:rPr>
            </w:pPr>
            <w:r w:rsidRPr="00A53692">
              <w:rPr>
                <w:b w:val="0"/>
                <w:bCs w:val="0"/>
                <w:sz w:val="24"/>
                <w:szCs w:val="24"/>
                <w:lang w:val="en-US"/>
              </w:rPr>
              <w:t xml:space="preserve">Study of the toxic and genotoxic activity of water of Lake </w:t>
            </w:r>
            <w:r w:rsidRPr="00A53692">
              <w:rPr>
                <w:b w:val="0"/>
                <w:bCs w:val="0"/>
                <w:sz w:val="24"/>
                <w:szCs w:val="24"/>
              </w:rPr>
              <w:t>К</w:t>
            </w:r>
            <w:proofErr w:type="spellStart"/>
            <w:r w:rsidRPr="00A53692">
              <w:rPr>
                <w:b w:val="0"/>
                <w:bCs w:val="0"/>
                <w:sz w:val="24"/>
                <w:szCs w:val="24"/>
                <w:lang w:val="en-US"/>
              </w:rPr>
              <w:t>olsai</w:t>
            </w:r>
            <w:proofErr w:type="spellEnd"/>
            <w:r w:rsidRPr="00A53692">
              <w:rPr>
                <w:b w:val="0"/>
                <w:bCs w:val="0"/>
                <w:sz w:val="24"/>
                <w:szCs w:val="24"/>
                <w:lang w:val="en-US"/>
              </w:rPr>
              <w:t xml:space="preserve">, located on the territory of the </w:t>
            </w:r>
            <w:r w:rsidRPr="00A53692">
              <w:rPr>
                <w:b w:val="0"/>
                <w:bCs w:val="0"/>
                <w:sz w:val="24"/>
                <w:szCs w:val="24"/>
              </w:rPr>
              <w:t>А</w:t>
            </w:r>
            <w:proofErr w:type="spellStart"/>
            <w:r w:rsidRPr="00A53692">
              <w:rPr>
                <w:b w:val="0"/>
                <w:bCs w:val="0"/>
                <w:sz w:val="24"/>
                <w:szCs w:val="24"/>
                <w:lang w:val="en-US"/>
              </w:rPr>
              <w:t>lmaty</w:t>
            </w:r>
            <w:proofErr w:type="spellEnd"/>
            <w:r w:rsidRPr="00A53692">
              <w:rPr>
                <w:b w:val="0"/>
                <w:bCs w:val="0"/>
                <w:sz w:val="24"/>
                <w:szCs w:val="24"/>
                <w:lang w:val="en-US"/>
              </w:rPr>
              <w:t xml:space="preserve"> region of the Republic </w:t>
            </w:r>
            <w:r w:rsidRPr="00A53692">
              <w:rPr>
                <w:b w:val="0"/>
                <w:bCs w:val="0"/>
                <w:sz w:val="24"/>
                <w:szCs w:val="24"/>
              </w:rPr>
              <w:t>о</w:t>
            </w:r>
            <w:r w:rsidRPr="00A53692">
              <w:rPr>
                <w:b w:val="0"/>
                <w:bCs w:val="0"/>
                <w:sz w:val="24"/>
                <w:szCs w:val="24"/>
                <w:lang w:val="en-US"/>
              </w:rPr>
              <w:t>f Kazakhstan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3E2" w14:textId="77777777" w:rsidR="00A53692" w:rsidRDefault="00A53692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КазНУ</w:t>
            </w:r>
            <w:proofErr w:type="spellEnd"/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Серия экологическая. – 2022. - №4 (73). – С. 78-88</w:t>
            </w:r>
          </w:p>
          <w:p w14:paraId="650BB657" w14:textId="77777777" w:rsidR="00C64B6E" w:rsidRDefault="00C64B6E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29716" w14:textId="1EE8BA1D" w:rsidR="00A53692" w:rsidRPr="00A53692" w:rsidRDefault="00A53692" w:rsidP="00A5369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hyperlink r:id="rId24" w:history="1">
              <w:r w:rsidRPr="00652ADF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https://drive.google.com/file/d/1oNJcIDQNNrNesTDc-WjkXPIhA6dgGP50/view?usp=sharing</w:t>
              </w:r>
            </w:hyperlink>
            <w:r w:rsidRPr="00A5369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94E" w14:textId="15438FF3" w:rsidR="00A53692" w:rsidRPr="00A53692" w:rsidRDefault="00A53692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Zhadil A.D., </w:t>
            </w:r>
            <w:r w:rsidRPr="00A53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Lovinskaya A.V.,</w:t>
            </w:r>
            <w:r w:rsidRPr="00A5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Kolumbayeva S.Zh., Suvorova M.A.</w:t>
            </w:r>
          </w:p>
        </w:tc>
      </w:tr>
      <w:tr w:rsidR="00A53692" w:rsidRPr="00B035CE" w14:paraId="7D168411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B2F" w14:textId="0E52B30E" w:rsidR="00A53692" w:rsidRPr="00D84085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 да ғылыми басылымдарда жарияланған ғылыми еңбектер тізімі</w:t>
            </w:r>
          </w:p>
        </w:tc>
      </w:tr>
      <w:tr w:rsidR="00A53692" w:rsidRPr="00D84085" w14:paraId="56F28201" w14:textId="77777777" w:rsidTr="00DF0478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488" w14:textId="2DEE1DBB" w:rsidR="00A53692" w:rsidRPr="00D84085" w:rsidRDefault="00A53692" w:rsidP="00A5369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418" w14:textId="7D2D7D3D" w:rsidR="00A53692" w:rsidRPr="007258A1" w:rsidRDefault="00A53692" w:rsidP="00A5369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2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Генотоксическое</w:t>
            </w:r>
            <w:proofErr w:type="spellEnd"/>
            <w:r w:rsidRPr="0072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действие </w:t>
            </w:r>
            <w:proofErr w:type="spellStart"/>
            <w:r w:rsidRPr="0072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нитрозодиметиламина</w:t>
            </w:r>
            <w:proofErr w:type="spellEnd"/>
            <w:r w:rsidRPr="0072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соматические и генеративные клетки мышей</w:t>
            </w:r>
          </w:p>
          <w:p w14:paraId="71445024" w14:textId="604517B7" w:rsidR="00A53692" w:rsidRPr="007258A1" w:rsidRDefault="00A53692" w:rsidP="00A53692">
            <w:pPr>
              <w:shd w:val="clear" w:color="auto" w:fill="FFFFFF"/>
              <w:spacing w:after="0" w:line="240" w:lineRule="auto"/>
              <w:outlineLvl w:val="1"/>
              <w:rPr>
                <w:rStyle w:val="highlight-modulemmpyy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5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7258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Genotoxic effects of n-</w:t>
            </w:r>
            <w:proofErr w:type="spellStart"/>
            <w:r w:rsidRPr="007258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nitrosodimethylamine</w:t>
            </w:r>
            <w:proofErr w:type="spellEnd"/>
            <w:r w:rsidRPr="007258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somatic and generative cells of mice)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88B" w14:textId="71C88655" w:rsidR="00A53692" w:rsidRPr="00D84085" w:rsidRDefault="00A53692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Экологическая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генетика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2017,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 (3), 34-41</w:t>
            </w:r>
          </w:p>
          <w:p w14:paraId="2C710345" w14:textId="1C84283E" w:rsidR="00A53692" w:rsidRPr="00D84085" w:rsidRDefault="00A53692" w:rsidP="00A5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(Ecological Genetics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2017,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 (3), 34-41)</w:t>
            </w:r>
          </w:p>
          <w:p w14:paraId="06974596" w14:textId="41C92CCD" w:rsidR="00A53692" w:rsidRPr="00D84085" w:rsidRDefault="00A53692" w:rsidP="00A53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 10.17816/ecogen15334-41</w:t>
            </w:r>
          </w:p>
          <w:p w14:paraId="6CDD973B" w14:textId="77777777" w:rsidR="00A53692" w:rsidRPr="00D84085" w:rsidRDefault="00A53692" w:rsidP="00A53692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84085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Procentile</w:t>
            </w:r>
            <w:proofErr w:type="spellEnd"/>
            <w:r w:rsidRPr="00D84085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= 28</w:t>
            </w:r>
          </w:p>
          <w:p w14:paraId="64C37401" w14:textId="5A0F17C5" w:rsidR="00A53692" w:rsidRPr="00D84085" w:rsidRDefault="00A53692" w:rsidP="00A53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25" w:history="1">
              <w:r w:rsidRPr="00D840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https://www.scopus.com/pages/publications/85036671867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72C" w14:textId="377B2988" w:rsidR="00A53692" w:rsidRPr="00C64B6E" w:rsidRDefault="00A53692" w:rsidP="00A53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Ловинская</w:t>
            </w:r>
            <w:proofErr w:type="spellEnd"/>
            <w:r w:rsidR="00EC33FC"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EC33FC"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А.В.</w:t>
            </w:r>
            <w:r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Колумбаева</w:t>
            </w:r>
            <w:proofErr w:type="spellEnd"/>
            <w:r w:rsidR="00EC33FC"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С.Ж.</w:t>
            </w:r>
            <w:r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Коломиец</w:t>
            </w:r>
            <w:r w:rsidR="00EC33FC"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О.Л.</w:t>
            </w:r>
            <w:r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Абилев</w:t>
            </w:r>
            <w:proofErr w:type="spellEnd"/>
            <w:r w:rsidR="00EC33FC"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33FC" w:rsidRPr="00C64B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С.К.</w:t>
            </w:r>
          </w:p>
          <w:p w14:paraId="39463F2D" w14:textId="3541041B" w:rsidR="00A53692" w:rsidRPr="00C64B6E" w:rsidRDefault="00A53692" w:rsidP="00A53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</w:t>
            </w:r>
            <w:proofErr w:type="spellStart"/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Lovinskaya</w:t>
            </w:r>
            <w:proofErr w:type="spellEnd"/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</w:t>
            </w:r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</w:t>
            </w:r>
            <w:r w:rsidRPr="00C64B6E">
              <w:rPr>
                <w:rStyle w:val="typographytypographycrpw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.,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Kolumbayeva</w:t>
            </w:r>
            <w:proofErr w:type="spellEnd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Kolomiets</w:t>
            </w:r>
            <w:proofErr w:type="spellEnd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>.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Abilev</w:t>
            </w:r>
            <w:proofErr w:type="spellEnd"/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>.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53692" w:rsidRPr="00B035CE" w14:paraId="6F073C2D" w14:textId="77777777" w:rsidTr="007258A1">
        <w:tblPrEx>
          <w:jc w:val="center"/>
        </w:tblPrEx>
        <w:trPr>
          <w:trHeight w:val="2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1293" w14:textId="07C90DA0" w:rsidR="00A53692" w:rsidRPr="00D84085" w:rsidRDefault="00A53692" w:rsidP="00A5369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50DD" w14:textId="7F4705CC" w:rsidR="00A53692" w:rsidRPr="007258A1" w:rsidRDefault="00A53692" w:rsidP="007258A1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258A1">
              <w:rPr>
                <w:rStyle w:val="typography-modulelvnit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Antigenotoxic</w:t>
            </w:r>
            <w:proofErr w:type="spellEnd"/>
            <w:r w:rsidRPr="007258A1">
              <w:rPr>
                <w:rStyle w:val="typography-modulelvnit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activity of biologically active substances from </w:t>
            </w:r>
            <w:proofErr w:type="spellStart"/>
            <w:r w:rsidRPr="007258A1">
              <w:rPr>
                <w:rStyle w:val="typography-modulelvnit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Inula</w:t>
            </w:r>
            <w:proofErr w:type="spellEnd"/>
            <w:r w:rsidRPr="007258A1">
              <w:rPr>
                <w:rStyle w:val="typography-modulelvnit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258A1">
              <w:rPr>
                <w:rStyle w:val="typography-modulelvnit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britannica</w:t>
            </w:r>
            <w:proofErr w:type="spellEnd"/>
            <w:r w:rsidRPr="007258A1">
              <w:rPr>
                <w:rStyle w:val="typography-modulelvnit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7258A1">
              <w:rPr>
                <w:rStyle w:val="typography-modulelvnit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Limonium</w:t>
            </w:r>
            <w:proofErr w:type="spellEnd"/>
            <w:r w:rsidRPr="007258A1">
              <w:rPr>
                <w:rStyle w:val="typography-modulelvnit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258A1">
              <w:rPr>
                <w:rStyle w:val="typography-modulelvnit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gmelini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C9D" w14:textId="7BF91287" w:rsidR="00A53692" w:rsidRPr="00D84085" w:rsidRDefault="00A53692" w:rsidP="00A53692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Pr="00D84085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Russian Journal of Genetics, </w:t>
              </w:r>
            </w:hyperlink>
            <w:r w:rsidRPr="00D84085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2017, 53(12), 1311–1319</w:t>
            </w:r>
          </w:p>
          <w:p w14:paraId="7A4384A2" w14:textId="17EC8F1F" w:rsidR="00A53692" w:rsidRPr="00D84085" w:rsidRDefault="00A53692" w:rsidP="00A53692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 </w:t>
            </w:r>
            <w:r w:rsidRPr="00D84085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10.1134/S1022795417120080</w:t>
            </w:r>
          </w:p>
          <w:p w14:paraId="0A0BF062" w14:textId="4A667A0E" w:rsidR="00A53692" w:rsidRPr="00D84085" w:rsidRDefault="00A53692" w:rsidP="00A53692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84085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Procentile</w:t>
            </w:r>
            <w:proofErr w:type="spellEnd"/>
            <w:r w:rsidRPr="00D84085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= 6</w:t>
            </w:r>
          </w:p>
          <w:p w14:paraId="311928B8" w14:textId="5BCF3033" w:rsidR="00A53692" w:rsidRPr="00D84085" w:rsidRDefault="00A53692" w:rsidP="00A536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7" w:history="1">
              <w:r w:rsidRPr="00D8408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https://www.scopus.com/pages/publications/85039062743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D31" w14:textId="31B68BB0" w:rsidR="00A53692" w:rsidRPr="00C64B6E" w:rsidRDefault="00A53692" w:rsidP="00A536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64B6E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Pr="00C64B6E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A.V.</w:t>
            </w:r>
            <w:r w:rsidRPr="00C64B6E">
              <w:rPr>
                <w:rStyle w:val="authors-moduleumr1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S.Z.</w:t>
            </w:r>
            <w:r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Shalakhmetova</w:t>
            </w:r>
            <w:proofErr w:type="spellEnd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T.M.</w:t>
            </w:r>
            <w:r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Marsova</w:t>
            </w:r>
            <w:proofErr w:type="spellEnd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M.V.</w:t>
            </w:r>
            <w:r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Abilev</w:t>
            </w:r>
            <w:proofErr w:type="spellEnd"/>
            <w:r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S.K.</w:t>
            </w:r>
          </w:p>
        </w:tc>
      </w:tr>
      <w:tr w:rsidR="00A53692" w:rsidRPr="00D84085" w14:paraId="6FB91E6C" w14:textId="77777777" w:rsidTr="008C71A1">
        <w:tblPrEx>
          <w:jc w:val="center"/>
        </w:tblPrEx>
        <w:trPr>
          <w:trHeight w:val="2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4DE" w14:textId="77777777" w:rsidR="00A53692" w:rsidRPr="00D84085" w:rsidRDefault="00A53692" w:rsidP="00A5369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DC5" w14:textId="6C0C3153" w:rsidR="00A53692" w:rsidRPr="007258A1" w:rsidRDefault="00A53692" w:rsidP="00A5369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7258A1">
              <w:rPr>
                <w:b w:val="0"/>
                <w:sz w:val="24"/>
                <w:szCs w:val="24"/>
              </w:rPr>
              <w:t>Антигенотоксическая</w:t>
            </w:r>
            <w:proofErr w:type="spellEnd"/>
            <w:r w:rsidRPr="007258A1">
              <w:rPr>
                <w:b w:val="0"/>
                <w:sz w:val="24"/>
                <w:szCs w:val="24"/>
              </w:rPr>
              <w:t xml:space="preserve"> активность биологически активных веществ в экстрактах </w:t>
            </w:r>
            <w:proofErr w:type="spellStart"/>
            <w:r w:rsidRPr="007258A1">
              <w:rPr>
                <w:b w:val="0"/>
                <w:i/>
                <w:sz w:val="24"/>
                <w:szCs w:val="24"/>
              </w:rPr>
              <w:t>Inula</w:t>
            </w:r>
            <w:proofErr w:type="spellEnd"/>
            <w:r w:rsidRPr="007258A1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258A1">
              <w:rPr>
                <w:b w:val="0"/>
                <w:i/>
                <w:sz w:val="24"/>
                <w:szCs w:val="24"/>
              </w:rPr>
              <w:t>britannica</w:t>
            </w:r>
            <w:proofErr w:type="spellEnd"/>
            <w:r w:rsidRPr="007258A1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7258A1">
              <w:rPr>
                <w:b w:val="0"/>
                <w:i/>
                <w:sz w:val="24"/>
                <w:szCs w:val="24"/>
              </w:rPr>
              <w:t>Limonium</w:t>
            </w:r>
            <w:proofErr w:type="spellEnd"/>
            <w:r w:rsidRPr="007258A1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258A1">
              <w:rPr>
                <w:b w:val="0"/>
                <w:i/>
                <w:sz w:val="24"/>
                <w:szCs w:val="24"/>
              </w:rPr>
              <w:t>gmelinii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781" w14:textId="77777777" w:rsidR="00A53692" w:rsidRDefault="00A53692" w:rsidP="00A53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Генетика, 2017, том 53, № 12, с. 1–9</w:t>
            </w:r>
          </w:p>
          <w:p w14:paraId="77A6BD9D" w14:textId="6CCD89A4" w:rsidR="00A8166A" w:rsidRPr="00A8166A" w:rsidRDefault="00A8166A" w:rsidP="00A53692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28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https://drive.google.com/file/d/1DL0TJrNsdcBChIEJodgm0W5AW0DnvU-8/view?usp=sharing</w:t>
              </w:r>
            </w:hyperlink>
            <w:r w:rsidRPr="00A8166A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213" w14:textId="76D78478" w:rsidR="00A53692" w:rsidRPr="00C64B6E" w:rsidRDefault="00A53692" w:rsidP="007258A1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Ловинская</w:t>
            </w:r>
            <w:proofErr w:type="spellEnd"/>
            <w:r w:rsidR="007258A1"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А.</w:t>
            </w:r>
            <w:r w:rsidR="007258A1"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В.</w:t>
            </w:r>
            <w:r w:rsidRPr="00C64B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B6E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>С.Ж.</w:t>
            </w:r>
            <w:r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4B6E">
              <w:rPr>
                <w:rFonts w:ascii="Times New Roman" w:hAnsi="Times New Roman" w:cs="Times New Roman"/>
                <w:sz w:val="24"/>
                <w:szCs w:val="24"/>
              </w:rPr>
              <w:t>Шалахметова</w:t>
            </w:r>
            <w:proofErr w:type="spellEnd"/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C64B6E">
              <w:rPr>
                <w:rFonts w:ascii="Times New Roman" w:hAnsi="Times New Roman" w:cs="Times New Roman"/>
                <w:sz w:val="24"/>
                <w:szCs w:val="24"/>
              </w:rPr>
              <w:t>, Марсова</w:t>
            </w:r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4B6E">
              <w:rPr>
                <w:rFonts w:ascii="Times New Roman" w:hAnsi="Times New Roman" w:cs="Times New Roman"/>
                <w:sz w:val="24"/>
                <w:szCs w:val="24"/>
              </w:rPr>
              <w:t>Абилев</w:t>
            </w:r>
            <w:proofErr w:type="spellEnd"/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7258A1" w:rsidRPr="00C64B6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A53692" w:rsidRPr="00B035CE" w14:paraId="4F1712D1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889" w14:textId="25938AE6" w:rsidR="00A53692" w:rsidRPr="00D84085" w:rsidRDefault="00A53692" w:rsidP="00A5369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3E9" w14:textId="06D3CADB" w:rsidR="00A53692" w:rsidRPr="007258A1" w:rsidRDefault="00A53692" w:rsidP="00A53692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mmpyy"/>
                <w:b w:val="0"/>
                <w:bCs w:val="0"/>
                <w:sz w:val="24"/>
                <w:szCs w:val="24"/>
                <w:lang w:val="en-US"/>
              </w:rPr>
            </w:pPr>
            <w:r w:rsidRPr="007258A1">
              <w:rPr>
                <w:rStyle w:val="typography-modulelvnit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Complex study of potential toxicity and genotoxicity of water samples from natural sources of the suburban zone of Almaty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737" w14:textId="3406C4CA" w:rsidR="00A53692" w:rsidRPr="00D84085" w:rsidRDefault="00A53692" w:rsidP="00A53692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29" w:history="1">
              <w:r w:rsidRPr="00D84085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Ecological Genetics</w:t>
              </w:r>
            </w:hyperlink>
            <w:r w:rsidRPr="00D84085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, 2019, 17(2),  69–81</w:t>
            </w:r>
          </w:p>
          <w:p w14:paraId="75045CC0" w14:textId="7A82EAAA" w:rsidR="00A53692" w:rsidRPr="00D84085" w:rsidRDefault="00A53692" w:rsidP="00A53692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 </w:t>
            </w:r>
            <w:r w:rsidRPr="00D84085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10.17816/ecogen17269-81</w:t>
            </w:r>
          </w:p>
          <w:p w14:paraId="168ECF7E" w14:textId="77777777" w:rsidR="00A53692" w:rsidRPr="00D84085" w:rsidRDefault="00A53692" w:rsidP="00A53692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84085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Procentile</w:t>
            </w:r>
            <w:proofErr w:type="spellEnd"/>
            <w:r w:rsidRPr="00D84085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= 28</w:t>
            </w:r>
          </w:p>
          <w:p w14:paraId="73B9B9F3" w14:textId="13796ECA" w:rsidR="00A53692" w:rsidRPr="00D84085" w:rsidRDefault="00A53692" w:rsidP="00A536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0" w:history="1">
              <w:r w:rsidRPr="006B028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https://www.scopus.com/pages/publications/85069054667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3FB" w14:textId="3FA6D3E1" w:rsidR="00A53692" w:rsidRPr="00C64B6E" w:rsidRDefault="007258A1" w:rsidP="007258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64B6E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Lovinskaya</w:t>
            </w:r>
            <w:proofErr w:type="spellEnd"/>
            <w:r w:rsidR="00A53692" w:rsidRPr="00C64B6E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A.V.</w:t>
            </w:r>
            <w:r w:rsidR="00A53692" w:rsidRPr="00C64B6E">
              <w:rPr>
                <w:rStyle w:val="authors-moduleumr1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 w:rsidR="00A53692"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Kolumbayeva</w:t>
            </w:r>
            <w:proofErr w:type="spellEnd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S.Z.</w:t>
            </w:r>
            <w:r w:rsidR="00A53692"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Suvorova</w:t>
            </w:r>
            <w:proofErr w:type="spellEnd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M.A.</w:t>
            </w:r>
            <w:r w:rsidR="00A53692"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A53692"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>Iliyassova</w:t>
            </w:r>
            <w:proofErr w:type="spellEnd"/>
            <w:r w:rsidR="00A53692" w:rsidRPr="00C64B6E">
              <w:rPr>
                <w:rStyle w:val="typographytypographycrpw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A.I.,</w:t>
            </w:r>
            <w:r w:rsidR="00A53692"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Biyasheva</w:t>
            </w:r>
            <w:proofErr w:type="spellEnd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Z.M.</w:t>
            </w:r>
            <w:r w:rsidR="00A53692" w:rsidRPr="00C64B6E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Abilev</w:t>
            </w:r>
            <w:proofErr w:type="spellEnd"/>
            <w:r w:rsidR="00A53692" w:rsidRPr="00C64B6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S.K.</w:t>
            </w:r>
          </w:p>
        </w:tc>
      </w:tr>
      <w:tr w:rsidR="00A53692" w:rsidRPr="00B035CE" w14:paraId="096F3F86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A7F" w14:textId="0BE4ADB5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1A5" w14:textId="4A1EA97B" w:rsidR="00A53692" w:rsidRPr="00D84085" w:rsidRDefault="00A53692" w:rsidP="00C64B6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D84085">
              <w:rPr>
                <w:b w:val="0"/>
                <w:sz w:val="24"/>
                <w:szCs w:val="24"/>
                <w:lang w:val="en"/>
              </w:rPr>
              <w:t>Toxic and genotoxic activity of river waters of the Kazakhstan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FD9" w14:textId="77777777" w:rsidR="00A53692" w:rsidRPr="00D84085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Sinica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2021, 41 (6), 499-511</w:t>
            </w:r>
          </w:p>
          <w:p w14:paraId="6A0FFC47" w14:textId="3BC257CF" w:rsidR="00A53692" w:rsidRPr="00D84085" w:rsidRDefault="00A53692" w:rsidP="00C64B6E">
            <w:pPr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31" w:history="1">
              <w:r w:rsidRPr="006B028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https://doi.org/10.1016/j.chnaes.2021.01.011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B05" w14:textId="6CC983E2" w:rsidR="00A53692" w:rsidRPr="00D84085" w:rsidRDefault="00A53692" w:rsidP="00C64B6E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bCs/>
                <w:color w:val="2E2E2E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proofErr w:type="spellStart"/>
            <w:r w:rsidRPr="00C64B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Lovinskaya</w:t>
            </w:r>
            <w:proofErr w:type="spellEnd"/>
            <w:r w:rsidRPr="00C64B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A.,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Kolumbayeva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Begimbetova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Bekmagambetova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Abilev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</w:p>
        </w:tc>
      </w:tr>
      <w:tr w:rsidR="00A53692" w:rsidRPr="00D84085" w14:paraId="1DA30E6E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375E" w14:textId="77777777" w:rsidR="00A53692" w:rsidRPr="00D84085" w:rsidRDefault="00A53692" w:rsidP="00C6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Ғылыми монография</w:t>
            </w:r>
          </w:p>
        </w:tc>
      </w:tr>
      <w:tr w:rsidR="00A53692" w:rsidRPr="00D84085" w14:paraId="0A719404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06A" w14:textId="77777777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CCD" w14:textId="372BF15E" w:rsidR="00A53692" w:rsidRPr="00D84085" w:rsidRDefault="00A53692" w:rsidP="00C64B6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Генотоксичность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компонентов ракетного топлива и пестицида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фипронила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1C8" w14:textId="77777777" w:rsidR="00A53692" w:rsidRDefault="00A53692" w:rsidP="00C64B6E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Алматы: Қазақ университеті, 2019. –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ISBN 978-601-04-4214-6</w:t>
            </w:r>
          </w:p>
          <w:p w14:paraId="00B0C137" w14:textId="77777777" w:rsidR="00C64B6E" w:rsidRDefault="00C64B6E" w:rsidP="00C64B6E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FDFC9" w14:textId="72F71C82" w:rsidR="00A8166A" w:rsidRPr="00F9624A" w:rsidRDefault="00F9624A" w:rsidP="00C64B6E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hyperlink r:id="rId32" w:history="1"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https://drive.google.com/file/d/1SGc-IeV41wO_gftIpgjhgU5M0peT36eY/view?usp=sharing</w:t>
              </w:r>
            </w:hyperlink>
            <w:r w:rsidRPr="00F9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BFA" w14:textId="01567074" w:rsidR="00A53692" w:rsidRPr="00D84085" w:rsidRDefault="00A53692" w:rsidP="00C64B6E">
            <w:pPr>
              <w:tabs>
                <w:tab w:val="left" w:pos="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  <w:lang w:val="kk-KZ"/>
              </w:rPr>
              <w:t>Ловинская А.В.,</w:t>
            </w: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Колумбаева С.Ж., Абилев С.К.</w:t>
            </w:r>
          </w:p>
        </w:tc>
      </w:tr>
      <w:tr w:rsidR="00A53692" w:rsidRPr="00D84085" w14:paraId="3029B162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2B46" w14:textId="0125AA32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76E" w14:textId="5DD957B9" w:rsidR="00A53692" w:rsidRPr="00D84085" w:rsidRDefault="00A53692" w:rsidP="00C64B6E">
            <w:pPr>
              <w:spacing w:after="0" w:line="240" w:lineRule="auto"/>
              <w:outlineLvl w:val="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Антимутагенные свойства растений семейств </w:t>
            </w:r>
            <w:r w:rsidRPr="00FE32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Plumbaginaceae, Asteraceae </w:t>
            </w: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FE32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Lamiac</w:t>
            </w:r>
            <w:proofErr w:type="spellStart"/>
            <w:r w:rsidRPr="00FE3262">
              <w:rPr>
                <w:rFonts w:ascii="Times New Roman" w:hAnsi="Times New Roman" w:cs="Times New Roman"/>
                <w:i/>
                <w:sz w:val="24"/>
                <w:szCs w:val="24"/>
              </w:rPr>
              <w:t>eae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8AA" w14:textId="77777777" w:rsidR="00A53692" w:rsidRPr="00D84085" w:rsidRDefault="00A53692" w:rsidP="00C64B6E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</w:t>
            </w: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Алматы: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290 с.</w:t>
            </w:r>
          </w:p>
          <w:p w14:paraId="0B69A60D" w14:textId="77777777" w:rsidR="00A53692" w:rsidRDefault="00A53692" w:rsidP="00C64B6E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ISBN 978-601-04-7208-2</w:t>
            </w:r>
          </w:p>
          <w:p w14:paraId="17F0FD27" w14:textId="77777777" w:rsidR="00C64B6E" w:rsidRDefault="00C64B6E" w:rsidP="00C64B6E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C91F" w14:textId="262CF30E" w:rsidR="00F9624A" w:rsidRPr="00F9624A" w:rsidRDefault="00F9624A" w:rsidP="00C64B6E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hyperlink r:id="rId33" w:history="1">
              <w:r w:rsidRPr="00652A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https://drive.google.com/file/d/1ngQ9J7aB21RfM_1xrPs_Fz_-hC9N5hi6/view?usp=sharing</w:t>
              </w:r>
            </w:hyperlink>
            <w:r w:rsidRPr="00F9624A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303" w14:textId="0CAC51F7" w:rsidR="00A53692" w:rsidRPr="00D84085" w:rsidRDefault="00A53692" w:rsidP="00C64B6E">
            <w:pPr>
              <w:tabs>
                <w:tab w:val="left" w:pos="4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Ловинская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</w:p>
        </w:tc>
      </w:tr>
      <w:tr w:rsidR="00A53692" w:rsidRPr="00D84085" w14:paraId="1242BC25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E95" w14:textId="010F078D" w:rsidR="00A53692" w:rsidRPr="00D84085" w:rsidRDefault="00A53692" w:rsidP="00C64B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Оқулықтар мен оқу-ә</w:t>
            </w:r>
            <w:bookmarkStart w:id="0" w:name="_GoBack"/>
            <w:bookmarkEnd w:id="0"/>
            <w:r w:rsidRPr="00D84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дістемелік құралдар </w:t>
            </w:r>
          </w:p>
        </w:tc>
      </w:tr>
      <w:tr w:rsidR="00A53692" w:rsidRPr="00D84085" w14:paraId="77817FA0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BE5" w14:textId="128ED4D3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7EF7" w14:textId="7B37506C" w:rsidR="00A53692" w:rsidRPr="00D84085" w:rsidRDefault="00A53692" w:rsidP="00C64B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мониторингтағы цитогенетикалық әдістер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9C7" w14:textId="77777777" w:rsidR="00A53692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құрал. Алматы, Қазақ университеті, 2021 – 166 с. ISBN 978-601-04-4988-6</w:t>
            </w:r>
          </w:p>
          <w:p w14:paraId="132C6E0E" w14:textId="77777777" w:rsidR="00C64B6E" w:rsidRDefault="00C64B6E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48A59" w14:textId="58D44A41" w:rsidR="00F9624A" w:rsidRPr="00F9624A" w:rsidRDefault="00F9624A" w:rsidP="00C64B6E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hyperlink r:id="rId34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https://drive.google.com/file/d/1ogXAm3cXt8_KLQPWODvtH0syf5qmTXNW/view?usp=sharing</w:t>
              </w:r>
            </w:hyperlink>
            <w:r w:rsidRPr="00F9624A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F8E" w14:textId="0BBCD9A1" w:rsidR="00A53692" w:rsidRPr="00D84085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Ловинская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А.В.,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Калимагамбетов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53692" w:rsidRPr="00D84085" w14:paraId="2B4F0C12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021" w14:textId="059A6C2D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F89" w14:textId="48389ECC" w:rsidR="00A53692" w:rsidRPr="00D84085" w:rsidRDefault="00A53692" w:rsidP="00C6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Цитогененеческие методы в генетическом мониторинге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7A7" w14:textId="5F2EE518" w:rsidR="00A53692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Учебно-методическое пособие. Алматы, Қазақ университеті, 2017 – 166 с. 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ISBN 978-601-04-3150-8</w:t>
            </w:r>
          </w:p>
          <w:p w14:paraId="2A86C67F" w14:textId="77777777" w:rsidR="00C64B6E" w:rsidRPr="00D84085" w:rsidRDefault="00C64B6E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3A3AE" w14:textId="3C983060" w:rsidR="00A53692" w:rsidRPr="00F9624A" w:rsidRDefault="00F9624A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https://drive.google.com/file/d/16q4kFJsuInsbSrJhYPOKWwCRs3TMt_3U/view?usp=sharing</w:t>
              </w:r>
            </w:hyperlink>
            <w:r w:rsidRPr="00F96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393" w14:textId="1BD29E1C" w:rsidR="00A53692" w:rsidRPr="00D84085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Ловинская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А.В.,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Калимагамбетов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53692" w:rsidRPr="00B035CE" w14:paraId="7A101238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38C" w14:textId="7FCC4D45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C7E" w14:textId="5D5F03C5" w:rsidR="00A53692" w:rsidRPr="00D84085" w:rsidRDefault="00A53692" w:rsidP="00C6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Biostatistics (Biometry)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EBC" w14:textId="77777777" w:rsidR="00A53692" w:rsidRDefault="00A53692" w:rsidP="00C64B6E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Educational manual. Almaty, </w:t>
            </w:r>
            <w:proofErr w:type="spellStart"/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Qazaq</w:t>
            </w:r>
            <w:proofErr w:type="spellEnd"/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University, 2017. – 182 p. ISBN 978-601-04-2745-7</w:t>
            </w:r>
          </w:p>
          <w:p w14:paraId="7DD042D9" w14:textId="7C962F4A" w:rsidR="008C71A1" w:rsidRPr="00D84085" w:rsidRDefault="008C71A1" w:rsidP="00C64B6E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6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https://drive.google.com/file/d/10cdtzA2xIBhAWn5XV3vJm-VHhcY2rQC1/view?usp=sharing</w:t>
              </w:r>
            </w:hyperlink>
            <w:r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816" w14:textId="49B2A701" w:rsidR="00A53692" w:rsidRPr="00D84085" w:rsidRDefault="00A53692" w:rsidP="00C64B6E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Biyasheva</w:t>
            </w:r>
            <w:proofErr w:type="spellEnd"/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Z.M., </w:t>
            </w:r>
            <w:proofErr w:type="spellStart"/>
            <w:r w:rsidRPr="00C64B6E">
              <w:rPr>
                <w:rStyle w:val="xcontentpasted0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Lovinskaya</w:t>
            </w:r>
            <w:proofErr w:type="spellEnd"/>
            <w:r w:rsidRPr="00C64B6E">
              <w:rPr>
                <w:rStyle w:val="xcontentpasted0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A.V.</w:t>
            </w:r>
          </w:p>
        </w:tc>
      </w:tr>
      <w:tr w:rsidR="00A53692" w:rsidRPr="00D84085" w14:paraId="4236D9A2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151" w14:textId="0B5E61BD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2C0" w14:textId="5718F876" w:rsidR="00A53692" w:rsidRPr="00D84085" w:rsidRDefault="00A53692" w:rsidP="00C6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в биологии с программным обеспечением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57B" w14:textId="77777777" w:rsidR="00A53692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пособие. Алматы, Қазақ университеті, 2019 – 108 с. 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ISBN 978-601-04-4001-2</w:t>
            </w:r>
          </w:p>
          <w:p w14:paraId="5BEDDBD6" w14:textId="3D50D3B4" w:rsidR="008C71A1" w:rsidRPr="008C71A1" w:rsidRDefault="008C71A1" w:rsidP="00C64B6E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https://drive.google.com/file/d/11MByWA1774d_kY5-VQRNJw0GNMKwve5B/view?usp=sharing</w:t>
              </w:r>
            </w:hyperlink>
            <w:r w:rsidRPr="008C71A1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827" w14:textId="4330CCD6" w:rsidR="00A53692" w:rsidRPr="00D84085" w:rsidRDefault="00A53692" w:rsidP="00C64B6E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Бияшева З.М., </w:t>
            </w:r>
            <w:r w:rsidRPr="00C64B6E">
              <w:rPr>
                <w:rStyle w:val="xcontentpasted0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Ловинская А.В., </w:t>
            </w:r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Даулетбаева С.Б., Калимагамбетов А.М.</w:t>
            </w:r>
          </w:p>
        </w:tc>
      </w:tr>
      <w:tr w:rsidR="00A53692" w:rsidRPr="00D84085" w14:paraId="249329BB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49F" w14:textId="3CB4B410" w:rsidR="00A53692" w:rsidRPr="00D84085" w:rsidRDefault="00A53692" w:rsidP="00C64B6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802" w14:textId="7F71F3E8" w:rsidR="00A53692" w:rsidRPr="00D84085" w:rsidRDefault="00A53692" w:rsidP="00C6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Биологиядағы бағдарламалармен қамтамасыз етілген статистикалық әдістер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C11" w14:textId="77777777" w:rsidR="00A53692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құрал. Алматы, Қазақ университеті, 2019 – 112 с. ISBN 978-601-04-3919-1</w:t>
            </w:r>
          </w:p>
          <w:p w14:paraId="7E54832B" w14:textId="2E6075C6" w:rsidR="008C71A1" w:rsidRPr="008C71A1" w:rsidRDefault="008C71A1" w:rsidP="00C64B6E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38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https://drive.google.com/file/d/1y6S9mCopkAgGjjS71mt7GyT2n0qOoD4w/view?usp=sharing</w:t>
              </w:r>
            </w:hyperlink>
            <w:r w:rsidRPr="008C71A1">
              <w:rPr>
                <w:rStyle w:val="xcontentpasted0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EC9" w14:textId="78ADC0E9" w:rsidR="00A53692" w:rsidRPr="00D84085" w:rsidRDefault="00A53692" w:rsidP="00C64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Бияшева З.М., </w:t>
            </w:r>
            <w:r w:rsidRPr="00C64B6E">
              <w:rPr>
                <w:rStyle w:val="xcontentpasted0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Ловинская А.В.,</w:t>
            </w:r>
            <w:r w:rsidRPr="00D84085"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Даулетбаева С.Б., Калимагамбетов А.М</w:t>
            </w:r>
          </w:p>
        </w:tc>
      </w:tr>
      <w:tr w:rsidR="00A53692" w:rsidRPr="00D84085" w14:paraId="49CBC930" w14:textId="77777777" w:rsidTr="008C71A1">
        <w:tblPrEx>
          <w:jc w:val="center"/>
        </w:tblPrEx>
        <w:trPr>
          <w:trHeight w:val="212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AD2" w14:textId="268E0521" w:rsidR="00A53692" w:rsidRPr="00D84085" w:rsidRDefault="00A53692" w:rsidP="00F23F04">
            <w:pPr>
              <w:spacing w:after="0" w:line="240" w:lineRule="auto"/>
              <w:jc w:val="center"/>
              <w:rPr>
                <w:rStyle w:val="xcontentpasted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Патенты</w:t>
            </w:r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авторские свидетельства</w:t>
            </w:r>
          </w:p>
        </w:tc>
      </w:tr>
      <w:tr w:rsidR="00A53692" w:rsidRPr="00D84085" w14:paraId="5868E361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B38" w14:textId="0DCD5640" w:rsidR="00A53692" w:rsidRPr="00D84085" w:rsidRDefault="00A53692" w:rsidP="00F23F0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426" w14:textId="77777777" w:rsidR="00A53692" w:rsidRDefault="00A53692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Способ определения экологического риска нефтяных производств на биоту </w:t>
            </w:r>
          </w:p>
          <w:p w14:paraId="4C64F8EB" w14:textId="08F9822A" w:rsidR="000D144A" w:rsidRPr="00D84085" w:rsidRDefault="000D144A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457" w14:textId="4D7EAA8A" w:rsidR="00A53692" w:rsidRPr="000D144A" w:rsidRDefault="00A53692" w:rsidP="00F23F04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Патент на изобретение Республики Казахстан № 33788 от 06.07.2019 г.</w:t>
            </w:r>
            <w:r w:rsidR="000D144A" w:rsidRPr="000D1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9" w:history="1">
              <w:r w:rsidR="000D144A"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https://drive.google.com/file/d/16NNVtIQSdnUw5BykZ0_fIRDbvnD6qzoz/view?usp=sharing</w:t>
              </w:r>
            </w:hyperlink>
            <w:r w:rsidR="000D144A" w:rsidRPr="000D1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6B2" w14:textId="31CC9F2D" w:rsidR="00A53692" w:rsidRPr="00D84085" w:rsidRDefault="00A53692" w:rsidP="00F23F04">
            <w:pPr>
              <w:spacing w:after="0" w:line="240" w:lineRule="auto"/>
              <w:rPr>
                <w:rStyle w:val="xcontentpasted0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Шалахметова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Т.М.,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Сутуева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Л.Р.,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С.Ж., </w:t>
            </w:r>
            <w:proofErr w:type="spellStart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>Ловинская</w:t>
            </w:r>
            <w:proofErr w:type="spellEnd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 xml:space="preserve"> А.В.,</w:t>
            </w: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Инелова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З.А.</w:t>
            </w:r>
          </w:p>
        </w:tc>
      </w:tr>
      <w:tr w:rsidR="00A53692" w:rsidRPr="00D84085" w14:paraId="2B5B9793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1CB" w14:textId="19728834" w:rsidR="00A53692" w:rsidRPr="00D84085" w:rsidRDefault="00A53692" w:rsidP="00F23F0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C5D" w14:textId="616A80CC" w:rsidR="00A53692" w:rsidRPr="00D84085" w:rsidRDefault="00A53692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Экстракт девясила, обладающий антимутагенной активностью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48B4" w14:textId="77777777" w:rsidR="00A53692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Патент на изобретение Республики Казахстан № 33651 от 29.05.2019 г.</w:t>
            </w:r>
          </w:p>
          <w:p w14:paraId="2FD1B0E6" w14:textId="1C3349E4" w:rsidR="000D144A" w:rsidRPr="000D144A" w:rsidRDefault="000D144A" w:rsidP="00F23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https://drive.google.com/file/d/1fChQU7Qo9FN1S8FbvhppxxLszMYSPY3x/view?usp=sharing</w:t>
              </w:r>
            </w:hyperlink>
            <w:r w:rsidRPr="000D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DCD" w14:textId="0BAF3BA8" w:rsidR="00A53692" w:rsidRPr="00D84085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С.Ж., </w:t>
            </w:r>
            <w:proofErr w:type="spellStart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>Ловинская</w:t>
            </w:r>
            <w:proofErr w:type="spellEnd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 xml:space="preserve"> </w:t>
            </w:r>
            <w:proofErr w:type="gramStart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>А.В,,</w:t>
            </w:r>
            <w:proofErr w:type="gram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Ахтаева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Н.З., Литвиненко Ю.А.,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Инелова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З.А.</w:t>
            </w:r>
          </w:p>
        </w:tc>
      </w:tr>
      <w:tr w:rsidR="00A53692" w:rsidRPr="00D84085" w14:paraId="6BF2EE02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85C" w14:textId="59DFFA25" w:rsidR="00A53692" w:rsidRPr="00D84085" w:rsidRDefault="00A53692" w:rsidP="00F23F0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CCD" w14:textId="0FBAD6C1" w:rsidR="00A53692" w:rsidRPr="00D84085" w:rsidRDefault="00A53692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Экстракт кермека, обладающий антимутагенной активностью 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0F0" w14:textId="77777777" w:rsidR="00A53692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Патент на изобретение Республики Казахстан № 33553 от 05.04.2019 г.</w:t>
            </w:r>
          </w:p>
          <w:p w14:paraId="70BE4B31" w14:textId="4C6FFEED" w:rsidR="000D144A" w:rsidRPr="000D144A" w:rsidRDefault="000D144A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41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https://drive.google.com/file/d/17eQPLgPTR-gJlOROn2pHW24-7PkpMAWr/view?usp=sharing</w:t>
              </w:r>
            </w:hyperlink>
            <w:r w:rsidRPr="000D144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876B" w14:textId="457AA472" w:rsidR="00A53692" w:rsidRPr="00D84085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С.Ж.,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</w:rPr>
              <w:t>Ловинская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</w:rPr>
              <w:t xml:space="preserve"> А.В.,</w:t>
            </w: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Жусупова Г.Е., Жусупова А.И., Воронова Н.В.,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Инелова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З.А.</w:t>
            </w:r>
          </w:p>
        </w:tc>
      </w:tr>
      <w:tr w:rsidR="00A53692" w:rsidRPr="00D84085" w14:paraId="2AE45A1C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640" w14:textId="008C53AF" w:rsidR="00A53692" w:rsidRPr="00D84085" w:rsidRDefault="00A53692" w:rsidP="00F23F0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59E" w14:textId="754F895D" w:rsidR="00A53692" w:rsidRPr="00D84085" w:rsidRDefault="00A53692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Генотоксичность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компонентов ракетного топлива и пестицида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фипронила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83F" w14:textId="77777777" w:rsidR="00A53692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Авторское право №2884 от 17 сентября 2018 г. произведение науки</w:t>
            </w:r>
          </w:p>
          <w:p w14:paraId="66EDC2FF" w14:textId="198ED472" w:rsidR="00F23F04" w:rsidRPr="00F23F04" w:rsidRDefault="00F23F04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42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https://drive.google.com/file/d/19Eez5eBW_Tmt93vjttXZAXGvbrOTYKik/view?usp=sharing</w:t>
              </w:r>
            </w:hyperlink>
            <w:r w:rsidRPr="00F23F0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E1B" w14:textId="056AA52F" w:rsidR="00A53692" w:rsidRPr="00D84085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>Ловинская</w:t>
            </w:r>
            <w:proofErr w:type="spellEnd"/>
            <w:r w:rsidRPr="00C64B6E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С.Ж., </w:t>
            </w:r>
            <w:proofErr w:type="spellStart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Абилев</w:t>
            </w:r>
            <w:proofErr w:type="spellEnd"/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С.К.</w:t>
            </w:r>
          </w:p>
        </w:tc>
      </w:tr>
      <w:tr w:rsidR="00A53692" w:rsidRPr="00D84085" w14:paraId="0CC92F9A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FE0" w14:textId="227305D1" w:rsidR="00A53692" w:rsidRPr="00D84085" w:rsidRDefault="00A53692" w:rsidP="00F23F0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1C6" w14:textId="053F037B" w:rsidR="00A53692" w:rsidRPr="00D84085" w:rsidRDefault="00A53692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Генетикалық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мониторингтағы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цитогенетикалық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құрал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E80" w14:textId="77777777" w:rsidR="00A53692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Авторское свидетельство №16457 от «8» апреля 2021 года: Произведение науки</w:t>
            </w:r>
          </w:p>
          <w:p w14:paraId="30C2D3E6" w14:textId="211A2DA8" w:rsidR="00F23F04" w:rsidRPr="00F23F04" w:rsidRDefault="00F23F04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43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https://drive.google.com/file/d/1FRgswyQzS-CHyavLycBNm_tr8n7FqZWD/view?usp=sharing</w:t>
              </w:r>
            </w:hyperlink>
            <w:r w:rsidRPr="00F23F0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685" w14:textId="3938D372" w:rsidR="00A53692" w:rsidRPr="00D84085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С.Ж., </w:t>
            </w: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Ловинская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А.В.,</w:t>
            </w: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Калимагамбетов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53692" w:rsidRPr="00D84A5A" w14:paraId="15CB2346" w14:textId="77777777" w:rsidTr="002627A2">
        <w:tblPrEx>
          <w:jc w:val="center"/>
        </w:tblPrEx>
        <w:trPr>
          <w:trHeight w:val="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D76" w14:textId="31B2E0F8" w:rsidR="00A53692" w:rsidRPr="00D84085" w:rsidRDefault="00A53692" w:rsidP="00F23F0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ED1" w14:textId="737AD40A" w:rsidR="00A53692" w:rsidRPr="00D84085" w:rsidRDefault="00A53692" w:rsidP="00F2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Антимутагенные свойства растений семейств </w:t>
            </w:r>
            <w:proofErr w:type="spellStart"/>
            <w:r w:rsidRPr="00C64B6E">
              <w:rPr>
                <w:rFonts w:ascii="Times New Roman" w:hAnsi="Times New Roman" w:cs="Times New Roman"/>
                <w:i/>
                <w:sz w:val="24"/>
                <w:szCs w:val="24"/>
              </w:rPr>
              <w:t>Plumbaginaceae</w:t>
            </w:r>
            <w:proofErr w:type="spellEnd"/>
            <w:r w:rsidRPr="00C64B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B6E">
              <w:rPr>
                <w:rFonts w:ascii="Times New Roman" w:hAnsi="Times New Roman" w:cs="Times New Roman"/>
                <w:i/>
                <w:sz w:val="24"/>
                <w:szCs w:val="24"/>
              </w:rPr>
              <w:t>Asteraceae</w:t>
            </w:r>
            <w:proofErr w:type="spellEnd"/>
            <w:r w:rsidRPr="00C64B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4B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4B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B6E">
              <w:rPr>
                <w:rFonts w:ascii="Times New Roman" w:hAnsi="Times New Roman" w:cs="Times New Roman"/>
                <w:i/>
                <w:sz w:val="24"/>
                <w:szCs w:val="24"/>
              </w:rPr>
              <w:t>Lamiaceae</w:t>
            </w:r>
            <w:proofErr w:type="spellEnd"/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383" w14:textId="77777777" w:rsidR="00A53692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840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Авторское право №61122 от 30 июля 2025 г.: произведение науки </w:t>
            </w:r>
          </w:p>
          <w:p w14:paraId="0B64C7F2" w14:textId="127E4161" w:rsidR="00F23F04" w:rsidRPr="00F23F04" w:rsidRDefault="00F23F04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44" w:history="1">
              <w:r w:rsidRPr="00652A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https://drive.google.com/file/d/1NESyiaj2KD2B3xrIPipYma1OjUO7VlJu/view?usp=sharing</w:t>
              </w:r>
            </w:hyperlink>
            <w:r w:rsidRPr="00F23F0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7AC" w14:textId="4576A59E" w:rsidR="00A53692" w:rsidRPr="00D84A5A" w:rsidRDefault="00A53692" w:rsidP="00F23F0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Ловинская</w:t>
            </w:r>
            <w:proofErr w:type="spellEnd"/>
            <w:r w:rsidRPr="00D840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А.В., </w:t>
            </w:r>
            <w:proofErr w:type="spellStart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>Колумбаева</w:t>
            </w:r>
            <w:proofErr w:type="spellEnd"/>
            <w:r w:rsidRPr="00D84085">
              <w:rPr>
                <w:rFonts w:ascii="Times New Roman" w:hAnsi="Times New Roman" w:cs="Times New Roman"/>
                <w:sz w:val="24"/>
                <w:szCs w:val="24"/>
              </w:rPr>
              <w:t xml:space="preserve"> С.Ж.,</w:t>
            </w:r>
            <w:r w:rsidRPr="00D84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F8349E" w14:textId="77777777" w:rsidR="00EF5112" w:rsidRDefault="00EF5112" w:rsidP="0058497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sectPr w:rsidR="00EF5112" w:rsidSect="00C51F9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2BEC7" w14:textId="77777777" w:rsidR="00D34CE7" w:rsidRDefault="00D34CE7" w:rsidP="00584977">
      <w:pPr>
        <w:spacing w:after="0" w:line="240" w:lineRule="auto"/>
      </w:pPr>
      <w:r>
        <w:separator/>
      </w:r>
    </w:p>
  </w:endnote>
  <w:endnote w:type="continuationSeparator" w:id="0">
    <w:p w14:paraId="03CB9E51" w14:textId="77777777" w:rsidR="00D34CE7" w:rsidRDefault="00D34CE7" w:rsidP="0058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59BEE" w14:textId="5D57E691" w:rsidR="008C71A1" w:rsidRDefault="008C71A1" w:rsidP="00584977">
    <w:pPr>
      <w:spacing w:after="0" w:line="240" w:lineRule="auto"/>
      <w:rPr>
        <w:rFonts w:ascii="Times New Roman" w:hAnsi="Times New Roman" w:cs="Times New Roman"/>
      </w:rPr>
    </w:pPr>
    <w:r w:rsidRPr="00AB5C2D">
      <w:rPr>
        <w:rFonts w:ascii="Times New Roman" w:eastAsia="Times New Roman" w:hAnsi="Times New Roman" w:cs="Times New Roman"/>
        <w:lang w:val="kk-KZ" w:eastAsia="ru-RU"/>
      </w:rPr>
      <w:t xml:space="preserve">Ізденуші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>А.В.</w:t>
    </w:r>
    <w:r>
      <w:rPr>
        <w:rFonts w:ascii="Times New Roman" w:hAnsi="Times New Roman" w:cs="Times New Roman"/>
        <w:lang w:val="kk-KZ"/>
      </w:rPr>
      <w:t>Ловинская</w:t>
    </w:r>
  </w:p>
  <w:p w14:paraId="1A10088F" w14:textId="77777777" w:rsidR="008C71A1" w:rsidRPr="004E45D4" w:rsidRDefault="008C71A1" w:rsidP="00584977">
    <w:pPr>
      <w:spacing w:after="0" w:line="240" w:lineRule="auto"/>
      <w:rPr>
        <w:rFonts w:ascii="Times New Roman" w:eastAsia="Times New Roman" w:hAnsi="Times New Roman" w:cs="Times New Roman"/>
        <w:lang w:eastAsia="ru-RU"/>
      </w:rPr>
    </w:pPr>
  </w:p>
  <w:p w14:paraId="3F1BF6AB" w14:textId="77777777" w:rsidR="008C71A1" w:rsidRPr="00AB5C2D" w:rsidRDefault="008C71A1" w:rsidP="00584977">
    <w:pPr>
      <w:spacing w:after="0" w:line="240" w:lineRule="auto"/>
      <w:rPr>
        <w:rFonts w:ascii="Times New Roman" w:eastAsia="Times New Roman" w:hAnsi="Times New Roman" w:cs="Times New Roman"/>
        <w:lang w:val="kk-KZ" w:eastAsia="ru-RU"/>
      </w:rPr>
    </w:pPr>
    <w:r w:rsidRPr="00AB5C2D">
      <w:rPr>
        <w:rFonts w:ascii="Times New Roman" w:eastAsia="Times New Roman" w:hAnsi="Times New Roman" w:cs="Times New Roman"/>
        <w:lang w:val="kk-KZ" w:eastAsia="ru-RU"/>
      </w:rPr>
      <w:t xml:space="preserve">  </w:t>
    </w:r>
  </w:p>
  <w:p w14:paraId="2ED2C5AE" w14:textId="77777777" w:rsidR="008C71A1" w:rsidRPr="00AB5C2D" w:rsidRDefault="008C71A1" w:rsidP="00584977">
    <w:pPr>
      <w:spacing w:after="0" w:line="240" w:lineRule="auto"/>
      <w:rPr>
        <w:rFonts w:ascii="Times New Roman" w:eastAsia="Times New Roman" w:hAnsi="Times New Roman" w:cs="Times New Roman"/>
        <w:lang w:val="kk-KZ" w:eastAsia="ru-RU"/>
      </w:rPr>
    </w:pPr>
    <w:r w:rsidRPr="00AB5C2D">
      <w:rPr>
        <w:rFonts w:ascii="Times New Roman" w:eastAsia="Times New Roman" w:hAnsi="Times New Roman" w:cs="Times New Roman"/>
        <w:lang w:val="kk-KZ" w:eastAsia="ru-RU"/>
      </w:rPr>
      <w:t xml:space="preserve">Әл-Фараби атындағы Қазақ ұлттық </w:t>
    </w:r>
  </w:p>
  <w:p w14:paraId="66F66998" w14:textId="77777777" w:rsidR="008C71A1" w:rsidRPr="00AB5C2D" w:rsidRDefault="008C71A1" w:rsidP="00584977">
    <w:pPr>
      <w:spacing w:after="0" w:line="240" w:lineRule="auto"/>
      <w:rPr>
        <w:rFonts w:ascii="Times New Roman" w:eastAsia="Times New Roman" w:hAnsi="Times New Roman" w:cs="Times New Roman"/>
        <w:lang w:val="kk-KZ" w:eastAsia="ru-RU"/>
      </w:rPr>
    </w:pPr>
    <w:r w:rsidRPr="00AB5C2D">
      <w:rPr>
        <w:rFonts w:ascii="Times New Roman" w:eastAsia="Times New Roman" w:hAnsi="Times New Roman" w:cs="Times New Roman"/>
        <w:lang w:val="kk-KZ" w:eastAsia="ru-RU"/>
      </w:rPr>
      <w:t>университетінің  ғалым хатшысы                                                                            М.К. Мамбетова</w:t>
    </w:r>
  </w:p>
  <w:p w14:paraId="3AA217C6" w14:textId="77777777" w:rsidR="008C71A1" w:rsidRDefault="008C71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DDC50" w14:textId="77777777" w:rsidR="00D34CE7" w:rsidRDefault="00D34CE7" w:rsidP="00584977">
      <w:pPr>
        <w:spacing w:after="0" w:line="240" w:lineRule="auto"/>
      </w:pPr>
      <w:r>
        <w:separator/>
      </w:r>
    </w:p>
  </w:footnote>
  <w:footnote w:type="continuationSeparator" w:id="0">
    <w:p w14:paraId="40597EBE" w14:textId="77777777" w:rsidR="00D34CE7" w:rsidRDefault="00D34CE7" w:rsidP="0058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61419"/>
    <w:multiLevelType w:val="multilevel"/>
    <w:tmpl w:val="6A0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35753"/>
    <w:multiLevelType w:val="multilevel"/>
    <w:tmpl w:val="BEDC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44EB0"/>
    <w:multiLevelType w:val="hybridMultilevel"/>
    <w:tmpl w:val="B83E9322"/>
    <w:lvl w:ilvl="0" w:tplc="4336E752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E5E83"/>
    <w:multiLevelType w:val="multilevel"/>
    <w:tmpl w:val="498A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E7BD0"/>
    <w:multiLevelType w:val="multilevel"/>
    <w:tmpl w:val="484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879BD"/>
    <w:multiLevelType w:val="multilevel"/>
    <w:tmpl w:val="2B76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7QwNzIwMTQ2MrZQ0lEKTi0uzszPAykwrAUAs9fnECwAAAA="/>
  </w:docVars>
  <w:rsids>
    <w:rsidRoot w:val="00500E4C"/>
    <w:rsid w:val="00015C93"/>
    <w:rsid w:val="000204E1"/>
    <w:rsid w:val="00025346"/>
    <w:rsid w:val="00027490"/>
    <w:rsid w:val="00033179"/>
    <w:rsid w:val="000539C0"/>
    <w:rsid w:val="000645BB"/>
    <w:rsid w:val="0006658A"/>
    <w:rsid w:val="00082050"/>
    <w:rsid w:val="00082CAE"/>
    <w:rsid w:val="000874E3"/>
    <w:rsid w:val="000930D1"/>
    <w:rsid w:val="000A0F90"/>
    <w:rsid w:val="000A3455"/>
    <w:rsid w:val="000B2BC2"/>
    <w:rsid w:val="000C514F"/>
    <w:rsid w:val="000D02FD"/>
    <w:rsid w:val="000D144A"/>
    <w:rsid w:val="000D2C24"/>
    <w:rsid w:val="000D30B2"/>
    <w:rsid w:val="000E00B7"/>
    <w:rsid w:val="000E4028"/>
    <w:rsid w:val="000E56DD"/>
    <w:rsid w:val="000E74AD"/>
    <w:rsid w:val="000F0E98"/>
    <w:rsid w:val="000F1A0A"/>
    <w:rsid w:val="000F1C8C"/>
    <w:rsid w:val="000F2C47"/>
    <w:rsid w:val="000F50E4"/>
    <w:rsid w:val="00100AC0"/>
    <w:rsid w:val="00100F34"/>
    <w:rsid w:val="001021DD"/>
    <w:rsid w:val="00106EED"/>
    <w:rsid w:val="001075A0"/>
    <w:rsid w:val="00110FEA"/>
    <w:rsid w:val="00120F80"/>
    <w:rsid w:val="00121850"/>
    <w:rsid w:val="00122B5E"/>
    <w:rsid w:val="001336DF"/>
    <w:rsid w:val="00134A86"/>
    <w:rsid w:val="00151BBE"/>
    <w:rsid w:val="00187CDD"/>
    <w:rsid w:val="0019518D"/>
    <w:rsid w:val="001A115D"/>
    <w:rsid w:val="001A21CF"/>
    <w:rsid w:val="001B4C2F"/>
    <w:rsid w:val="001C669A"/>
    <w:rsid w:val="001D197A"/>
    <w:rsid w:val="001D34E6"/>
    <w:rsid w:val="001E4034"/>
    <w:rsid w:val="001E4E30"/>
    <w:rsid w:val="001F08E1"/>
    <w:rsid w:val="001F6A31"/>
    <w:rsid w:val="00201387"/>
    <w:rsid w:val="002018FA"/>
    <w:rsid w:val="00203B60"/>
    <w:rsid w:val="00206B66"/>
    <w:rsid w:val="00210264"/>
    <w:rsid w:val="00211742"/>
    <w:rsid w:val="00212B73"/>
    <w:rsid w:val="0022352B"/>
    <w:rsid w:val="0023000F"/>
    <w:rsid w:val="002438E8"/>
    <w:rsid w:val="00251D64"/>
    <w:rsid w:val="0025387D"/>
    <w:rsid w:val="00253932"/>
    <w:rsid w:val="0026117E"/>
    <w:rsid w:val="002627A2"/>
    <w:rsid w:val="002646B4"/>
    <w:rsid w:val="002703C2"/>
    <w:rsid w:val="00285A32"/>
    <w:rsid w:val="00286E82"/>
    <w:rsid w:val="002950B0"/>
    <w:rsid w:val="002B49E8"/>
    <w:rsid w:val="002C07B5"/>
    <w:rsid w:val="002D2682"/>
    <w:rsid w:val="002D36EE"/>
    <w:rsid w:val="002E6645"/>
    <w:rsid w:val="002E7283"/>
    <w:rsid w:val="002E751D"/>
    <w:rsid w:val="002F6B93"/>
    <w:rsid w:val="00322114"/>
    <w:rsid w:val="0032686C"/>
    <w:rsid w:val="00327800"/>
    <w:rsid w:val="00343544"/>
    <w:rsid w:val="003563D2"/>
    <w:rsid w:val="00357B74"/>
    <w:rsid w:val="0036123B"/>
    <w:rsid w:val="0037401D"/>
    <w:rsid w:val="00380EB4"/>
    <w:rsid w:val="00385D34"/>
    <w:rsid w:val="0039061F"/>
    <w:rsid w:val="0039314E"/>
    <w:rsid w:val="00393967"/>
    <w:rsid w:val="003A5EB1"/>
    <w:rsid w:val="003B1067"/>
    <w:rsid w:val="003B4490"/>
    <w:rsid w:val="003B64F6"/>
    <w:rsid w:val="003C4886"/>
    <w:rsid w:val="003D2346"/>
    <w:rsid w:val="003D621A"/>
    <w:rsid w:val="003F56BA"/>
    <w:rsid w:val="00404045"/>
    <w:rsid w:val="00405568"/>
    <w:rsid w:val="00411FBD"/>
    <w:rsid w:val="004127C2"/>
    <w:rsid w:val="00414B09"/>
    <w:rsid w:val="004308F5"/>
    <w:rsid w:val="00443738"/>
    <w:rsid w:val="00445745"/>
    <w:rsid w:val="0045232B"/>
    <w:rsid w:val="00453C1F"/>
    <w:rsid w:val="00463D83"/>
    <w:rsid w:val="00474EBD"/>
    <w:rsid w:val="00476602"/>
    <w:rsid w:val="004A0EED"/>
    <w:rsid w:val="004A61A1"/>
    <w:rsid w:val="004A7A84"/>
    <w:rsid w:val="004B1941"/>
    <w:rsid w:val="004D315D"/>
    <w:rsid w:val="004E45D4"/>
    <w:rsid w:val="004F416D"/>
    <w:rsid w:val="00500E4C"/>
    <w:rsid w:val="005211E9"/>
    <w:rsid w:val="00521EF0"/>
    <w:rsid w:val="00540E6E"/>
    <w:rsid w:val="005659D5"/>
    <w:rsid w:val="00571DC5"/>
    <w:rsid w:val="00575AB2"/>
    <w:rsid w:val="005779DE"/>
    <w:rsid w:val="00584977"/>
    <w:rsid w:val="00585F94"/>
    <w:rsid w:val="0059177E"/>
    <w:rsid w:val="0059343C"/>
    <w:rsid w:val="00596F4F"/>
    <w:rsid w:val="005A697E"/>
    <w:rsid w:val="005B415A"/>
    <w:rsid w:val="005C2D1A"/>
    <w:rsid w:val="005D0A92"/>
    <w:rsid w:val="005E5F25"/>
    <w:rsid w:val="00613A52"/>
    <w:rsid w:val="00614F91"/>
    <w:rsid w:val="00631F6B"/>
    <w:rsid w:val="00652A9F"/>
    <w:rsid w:val="006571A4"/>
    <w:rsid w:val="006925DB"/>
    <w:rsid w:val="006B538D"/>
    <w:rsid w:val="006B7CC4"/>
    <w:rsid w:val="006C2999"/>
    <w:rsid w:val="006D2961"/>
    <w:rsid w:val="006D5A40"/>
    <w:rsid w:val="006D7043"/>
    <w:rsid w:val="006D7668"/>
    <w:rsid w:val="006E1A59"/>
    <w:rsid w:val="006E3A8F"/>
    <w:rsid w:val="006F0EE7"/>
    <w:rsid w:val="007046BA"/>
    <w:rsid w:val="00704F2C"/>
    <w:rsid w:val="0071110C"/>
    <w:rsid w:val="007127C2"/>
    <w:rsid w:val="007253AF"/>
    <w:rsid w:val="007258A1"/>
    <w:rsid w:val="00726C69"/>
    <w:rsid w:val="007370D3"/>
    <w:rsid w:val="00755C84"/>
    <w:rsid w:val="007568F4"/>
    <w:rsid w:val="00770945"/>
    <w:rsid w:val="00773503"/>
    <w:rsid w:val="00780485"/>
    <w:rsid w:val="0078723B"/>
    <w:rsid w:val="00792473"/>
    <w:rsid w:val="00794526"/>
    <w:rsid w:val="007C41AF"/>
    <w:rsid w:val="007C4F0E"/>
    <w:rsid w:val="007D0F0B"/>
    <w:rsid w:val="007D25D9"/>
    <w:rsid w:val="007D2DF9"/>
    <w:rsid w:val="007D635F"/>
    <w:rsid w:val="007E2EC3"/>
    <w:rsid w:val="007E4175"/>
    <w:rsid w:val="007F644E"/>
    <w:rsid w:val="00805685"/>
    <w:rsid w:val="008156C2"/>
    <w:rsid w:val="00822915"/>
    <w:rsid w:val="00852174"/>
    <w:rsid w:val="00854EB3"/>
    <w:rsid w:val="00864A2D"/>
    <w:rsid w:val="008840DB"/>
    <w:rsid w:val="008845D1"/>
    <w:rsid w:val="00886447"/>
    <w:rsid w:val="00890101"/>
    <w:rsid w:val="008937EF"/>
    <w:rsid w:val="0089582A"/>
    <w:rsid w:val="008A705B"/>
    <w:rsid w:val="008C45F8"/>
    <w:rsid w:val="008C71A1"/>
    <w:rsid w:val="008E666C"/>
    <w:rsid w:val="008F45AD"/>
    <w:rsid w:val="008F774B"/>
    <w:rsid w:val="00900833"/>
    <w:rsid w:val="009176D8"/>
    <w:rsid w:val="009375D6"/>
    <w:rsid w:val="009408D8"/>
    <w:rsid w:val="00945506"/>
    <w:rsid w:val="00945B27"/>
    <w:rsid w:val="00957146"/>
    <w:rsid w:val="00963262"/>
    <w:rsid w:val="00965EA1"/>
    <w:rsid w:val="00975357"/>
    <w:rsid w:val="00984129"/>
    <w:rsid w:val="009851B9"/>
    <w:rsid w:val="00985A0B"/>
    <w:rsid w:val="0098729A"/>
    <w:rsid w:val="009A3F90"/>
    <w:rsid w:val="009A6F6B"/>
    <w:rsid w:val="009B05FF"/>
    <w:rsid w:val="009B2B9E"/>
    <w:rsid w:val="009C33B1"/>
    <w:rsid w:val="009C62F7"/>
    <w:rsid w:val="009C7479"/>
    <w:rsid w:val="009C7E3D"/>
    <w:rsid w:val="009E045D"/>
    <w:rsid w:val="009E1D98"/>
    <w:rsid w:val="00A03C4B"/>
    <w:rsid w:val="00A10305"/>
    <w:rsid w:val="00A11B43"/>
    <w:rsid w:val="00A2424C"/>
    <w:rsid w:val="00A32E8A"/>
    <w:rsid w:val="00A4422A"/>
    <w:rsid w:val="00A52E87"/>
    <w:rsid w:val="00A53692"/>
    <w:rsid w:val="00A62298"/>
    <w:rsid w:val="00A64EE7"/>
    <w:rsid w:val="00A67D42"/>
    <w:rsid w:val="00A71B4F"/>
    <w:rsid w:val="00A771BF"/>
    <w:rsid w:val="00A7720C"/>
    <w:rsid w:val="00A8166A"/>
    <w:rsid w:val="00A9343D"/>
    <w:rsid w:val="00A9680C"/>
    <w:rsid w:val="00AA7534"/>
    <w:rsid w:val="00AB5C2D"/>
    <w:rsid w:val="00AF0485"/>
    <w:rsid w:val="00AF4428"/>
    <w:rsid w:val="00AF5BC2"/>
    <w:rsid w:val="00B035CE"/>
    <w:rsid w:val="00B07AFF"/>
    <w:rsid w:val="00B15AF9"/>
    <w:rsid w:val="00B20949"/>
    <w:rsid w:val="00B26E66"/>
    <w:rsid w:val="00B33073"/>
    <w:rsid w:val="00B52089"/>
    <w:rsid w:val="00B64B8E"/>
    <w:rsid w:val="00B70DC6"/>
    <w:rsid w:val="00B74EF3"/>
    <w:rsid w:val="00B77C20"/>
    <w:rsid w:val="00B809A5"/>
    <w:rsid w:val="00B85693"/>
    <w:rsid w:val="00B918E9"/>
    <w:rsid w:val="00B925D6"/>
    <w:rsid w:val="00B927DF"/>
    <w:rsid w:val="00B9777F"/>
    <w:rsid w:val="00BA61F9"/>
    <w:rsid w:val="00BB2963"/>
    <w:rsid w:val="00BB323C"/>
    <w:rsid w:val="00BC5E5A"/>
    <w:rsid w:val="00BC6115"/>
    <w:rsid w:val="00BD5857"/>
    <w:rsid w:val="00BE205E"/>
    <w:rsid w:val="00C12175"/>
    <w:rsid w:val="00C12CF2"/>
    <w:rsid w:val="00C2675B"/>
    <w:rsid w:val="00C26EFB"/>
    <w:rsid w:val="00C2729A"/>
    <w:rsid w:val="00C402CB"/>
    <w:rsid w:val="00C41299"/>
    <w:rsid w:val="00C43419"/>
    <w:rsid w:val="00C46CCF"/>
    <w:rsid w:val="00C516AC"/>
    <w:rsid w:val="00C51F95"/>
    <w:rsid w:val="00C52006"/>
    <w:rsid w:val="00C5592A"/>
    <w:rsid w:val="00C64B6E"/>
    <w:rsid w:val="00C73991"/>
    <w:rsid w:val="00C73DE6"/>
    <w:rsid w:val="00C755AD"/>
    <w:rsid w:val="00C86ACE"/>
    <w:rsid w:val="00CA4874"/>
    <w:rsid w:val="00CA56C7"/>
    <w:rsid w:val="00CA6FBF"/>
    <w:rsid w:val="00CA7128"/>
    <w:rsid w:val="00CB00AA"/>
    <w:rsid w:val="00CB27F2"/>
    <w:rsid w:val="00CC0430"/>
    <w:rsid w:val="00CD0FB7"/>
    <w:rsid w:val="00CD2E49"/>
    <w:rsid w:val="00CF2F0C"/>
    <w:rsid w:val="00D0685D"/>
    <w:rsid w:val="00D26FCB"/>
    <w:rsid w:val="00D34CE7"/>
    <w:rsid w:val="00D42078"/>
    <w:rsid w:val="00D423CC"/>
    <w:rsid w:val="00D456D4"/>
    <w:rsid w:val="00D60639"/>
    <w:rsid w:val="00D61E64"/>
    <w:rsid w:val="00D646C6"/>
    <w:rsid w:val="00D7209E"/>
    <w:rsid w:val="00D731B4"/>
    <w:rsid w:val="00D742F5"/>
    <w:rsid w:val="00D7623F"/>
    <w:rsid w:val="00D77663"/>
    <w:rsid w:val="00D82302"/>
    <w:rsid w:val="00D8243F"/>
    <w:rsid w:val="00D83FD2"/>
    <w:rsid w:val="00D84085"/>
    <w:rsid w:val="00D84A5A"/>
    <w:rsid w:val="00D92A2A"/>
    <w:rsid w:val="00D94864"/>
    <w:rsid w:val="00D969B2"/>
    <w:rsid w:val="00DA2AD1"/>
    <w:rsid w:val="00DB0652"/>
    <w:rsid w:val="00DD1142"/>
    <w:rsid w:val="00DD2C3E"/>
    <w:rsid w:val="00DF0478"/>
    <w:rsid w:val="00DF626D"/>
    <w:rsid w:val="00DF74E7"/>
    <w:rsid w:val="00E078A2"/>
    <w:rsid w:val="00E22458"/>
    <w:rsid w:val="00E265A9"/>
    <w:rsid w:val="00E46625"/>
    <w:rsid w:val="00E54CF3"/>
    <w:rsid w:val="00E57A33"/>
    <w:rsid w:val="00E62E81"/>
    <w:rsid w:val="00E71C90"/>
    <w:rsid w:val="00E7676E"/>
    <w:rsid w:val="00E81A13"/>
    <w:rsid w:val="00E90B43"/>
    <w:rsid w:val="00E91AB7"/>
    <w:rsid w:val="00EA6BE9"/>
    <w:rsid w:val="00EB1298"/>
    <w:rsid w:val="00EB547E"/>
    <w:rsid w:val="00EC31C6"/>
    <w:rsid w:val="00EC33FC"/>
    <w:rsid w:val="00ED2C3F"/>
    <w:rsid w:val="00ED5E65"/>
    <w:rsid w:val="00EE171C"/>
    <w:rsid w:val="00EE2DD2"/>
    <w:rsid w:val="00EF5112"/>
    <w:rsid w:val="00F11D9C"/>
    <w:rsid w:val="00F22015"/>
    <w:rsid w:val="00F23F04"/>
    <w:rsid w:val="00F351FC"/>
    <w:rsid w:val="00F40AC9"/>
    <w:rsid w:val="00F478D0"/>
    <w:rsid w:val="00F50E72"/>
    <w:rsid w:val="00F55B05"/>
    <w:rsid w:val="00F62798"/>
    <w:rsid w:val="00F639C0"/>
    <w:rsid w:val="00F7206B"/>
    <w:rsid w:val="00F7526E"/>
    <w:rsid w:val="00F761EC"/>
    <w:rsid w:val="00F92DA2"/>
    <w:rsid w:val="00F93A1D"/>
    <w:rsid w:val="00F9624A"/>
    <w:rsid w:val="00FA0E85"/>
    <w:rsid w:val="00FA1F46"/>
    <w:rsid w:val="00FA4B6F"/>
    <w:rsid w:val="00FA7C7C"/>
    <w:rsid w:val="00FB1F26"/>
    <w:rsid w:val="00FB20E3"/>
    <w:rsid w:val="00FC709C"/>
    <w:rsid w:val="00FD2062"/>
    <w:rsid w:val="00FD20E8"/>
    <w:rsid w:val="00FD3DE0"/>
    <w:rsid w:val="00FD46C4"/>
    <w:rsid w:val="00FD6631"/>
    <w:rsid w:val="00FD6673"/>
    <w:rsid w:val="00FE3262"/>
    <w:rsid w:val="00FE589E"/>
    <w:rsid w:val="00FF2A45"/>
    <w:rsid w:val="00FF35ED"/>
    <w:rsid w:val="00FF3791"/>
    <w:rsid w:val="00FF4D3E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000BE"/>
  <w15:docId w15:val="{32D6736B-CDF4-4905-B123-E99B963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7F"/>
  </w:style>
  <w:style w:type="paragraph" w:styleId="1">
    <w:name w:val="heading 1"/>
    <w:basedOn w:val="a"/>
    <w:next w:val="a"/>
    <w:link w:val="10"/>
    <w:qFormat/>
    <w:rsid w:val="00C755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374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4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A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87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9777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9E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15AF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740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401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summary-source-title">
    <w:name w:val="summary-source-title"/>
    <w:basedOn w:val="a0"/>
    <w:rsid w:val="0037401D"/>
  </w:style>
  <w:style w:type="character" w:customStyle="1" w:styleId="section-label-data">
    <w:name w:val="section-label-data"/>
    <w:basedOn w:val="a0"/>
    <w:rsid w:val="0037401D"/>
  </w:style>
  <w:style w:type="character" w:customStyle="1" w:styleId="margin-right-20--reversible">
    <w:name w:val="margin-right-20--reversible"/>
    <w:basedOn w:val="a0"/>
    <w:rsid w:val="0037401D"/>
  </w:style>
  <w:style w:type="character" w:customStyle="1" w:styleId="value">
    <w:name w:val="value"/>
    <w:basedOn w:val="a0"/>
    <w:rsid w:val="0037401D"/>
  </w:style>
  <w:style w:type="character" w:customStyle="1" w:styleId="jrnl">
    <w:name w:val="jrnl"/>
    <w:basedOn w:val="a0"/>
    <w:rsid w:val="00D61E64"/>
  </w:style>
  <w:style w:type="character" w:customStyle="1" w:styleId="apple-converted-space">
    <w:name w:val="apple-converted-space"/>
    <w:basedOn w:val="a0"/>
    <w:rsid w:val="009408D8"/>
  </w:style>
  <w:style w:type="character" w:customStyle="1" w:styleId="font-size-14">
    <w:name w:val="font-size-14"/>
    <w:basedOn w:val="a0"/>
    <w:rsid w:val="00203B60"/>
  </w:style>
  <w:style w:type="character" w:customStyle="1" w:styleId="ng-star-inserted">
    <w:name w:val="ng-star-inserted"/>
    <w:basedOn w:val="a0"/>
    <w:rsid w:val="00203B60"/>
  </w:style>
  <w:style w:type="paragraph" w:styleId="a8">
    <w:name w:val="List Paragraph"/>
    <w:basedOn w:val="a"/>
    <w:uiPriority w:val="34"/>
    <w:qFormat/>
    <w:rsid w:val="002438E8"/>
    <w:pPr>
      <w:ind w:left="720"/>
      <w:contextualSpacing/>
    </w:pPr>
  </w:style>
  <w:style w:type="character" w:customStyle="1" w:styleId="name">
    <w:name w:val="name"/>
    <w:basedOn w:val="a0"/>
    <w:rsid w:val="00C12175"/>
  </w:style>
  <w:style w:type="character" w:customStyle="1" w:styleId="affiliation">
    <w:name w:val="affiliation"/>
    <w:basedOn w:val="a0"/>
    <w:rsid w:val="00C12175"/>
  </w:style>
  <w:style w:type="character" w:customStyle="1" w:styleId="xcontentpasted0">
    <w:name w:val="x_contentpasted0"/>
    <w:basedOn w:val="a0"/>
    <w:rsid w:val="002F6B93"/>
  </w:style>
  <w:style w:type="character" w:customStyle="1" w:styleId="authors-moduleumr1o">
    <w:name w:val="authors-module__umr1o"/>
    <w:rsid w:val="00E54CF3"/>
  </w:style>
  <w:style w:type="character" w:customStyle="1" w:styleId="text-meta">
    <w:name w:val="text-meta"/>
    <w:basedOn w:val="a0"/>
    <w:rsid w:val="00E54CF3"/>
  </w:style>
  <w:style w:type="character" w:customStyle="1" w:styleId="text-bold">
    <w:name w:val="text-bold"/>
    <w:basedOn w:val="a0"/>
    <w:rsid w:val="00E54CF3"/>
  </w:style>
  <w:style w:type="character" w:customStyle="1" w:styleId="21">
    <w:name w:val="Неразрешенное упоминание2"/>
    <w:basedOn w:val="a0"/>
    <w:uiPriority w:val="99"/>
    <w:semiHidden/>
    <w:unhideWhenUsed/>
    <w:rsid w:val="00C51F9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8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4977"/>
  </w:style>
  <w:style w:type="paragraph" w:styleId="ab">
    <w:name w:val="footer"/>
    <w:basedOn w:val="a"/>
    <w:link w:val="ac"/>
    <w:uiPriority w:val="99"/>
    <w:unhideWhenUsed/>
    <w:rsid w:val="0058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4977"/>
  </w:style>
  <w:style w:type="character" w:customStyle="1" w:styleId="10">
    <w:name w:val="Заголовок 1 Знак"/>
    <w:basedOn w:val="a0"/>
    <w:link w:val="1"/>
    <w:rsid w:val="00C755A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0949"/>
    <w:rPr>
      <w:color w:val="605E5C"/>
      <w:shd w:val="clear" w:color="auto" w:fill="E1DFDD"/>
    </w:rPr>
  </w:style>
  <w:style w:type="character" w:customStyle="1" w:styleId="highlight-modulemmpyy">
    <w:name w:val="highlight-module__mmpyy"/>
    <w:basedOn w:val="a0"/>
    <w:rsid w:val="009375D6"/>
  </w:style>
  <w:style w:type="character" w:customStyle="1" w:styleId="typography-modulelvnit">
    <w:name w:val="typography-module__lvnit"/>
    <w:basedOn w:val="a0"/>
    <w:rsid w:val="005D0A92"/>
  </w:style>
  <w:style w:type="character" w:styleId="ad">
    <w:name w:val="Emphasis"/>
    <w:basedOn w:val="a0"/>
    <w:uiPriority w:val="20"/>
    <w:qFormat/>
    <w:rsid w:val="005D0A92"/>
    <w:rPr>
      <w:i/>
      <w:iCs/>
    </w:rPr>
  </w:style>
  <w:style w:type="character" w:customStyle="1" w:styleId="author-modulewfeox">
    <w:name w:val="author-module__wfeox"/>
    <w:basedOn w:val="a0"/>
    <w:rsid w:val="001075A0"/>
  </w:style>
  <w:style w:type="paragraph" w:styleId="ae">
    <w:name w:val="Body Text"/>
    <w:basedOn w:val="a"/>
    <w:link w:val="af"/>
    <w:rsid w:val="00B77C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B77C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40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9343D"/>
    <w:rPr>
      <w:color w:val="605E5C"/>
      <w:shd w:val="clear" w:color="auto" w:fill="E1DFDD"/>
    </w:rPr>
  </w:style>
  <w:style w:type="character" w:customStyle="1" w:styleId="type">
    <w:name w:val="type"/>
    <w:basedOn w:val="a0"/>
    <w:rsid w:val="00E91AB7"/>
  </w:style>
  <w:style w:type="character" w:customStyle="1" w:styleId="id">
    <w:name w:val="id"/>
    <w:basedOn w:val="a0"/>
    <w:rsid w:val="00E91AB7"/>
  </w:style>
  <w:style w:type="character" w:customStyle="1" w:styleId="UnresolvedMention">
    <w:name w:val="Unresolved Mention"/>
    <w:basedOn w:val="a0"/>
    <w:uiPriority w:val="99"/>
    <w:semiHidden/>
    <w:unhideWhenUsed/>
    <w:rsid w:val="00033179"/>
    <w:rPr>
      <w:color w:val="605E5C"/>
      <w:shd w:val="clear" w:color="auto" w:fill="E1DFDD"/>
    </w:rPr>
  </w:style>
  <w:style w:type="character" w:customStyle="1" w:styleId="highlighthighlightpbr3q">
    <w:name w:val="highlight_highlight__pbr3q"/>
    <w:basedOn w:val="a0"/>
    <w:rsid w:val="00DF0478"/>
  </w:style>
  <w:style w:type="character" w:customStyle="1" w:styleId="typographytypographycrpwo">
    <w:name w:val="typography_typography__crpwo"/>
    <w:basedOn w:val="a0"/>
    <w:rsid w:val="00DF0478"/>
  </w:style>
  <w:style w:type="paragraph" w:customStyle="1" w:styleId="authorlistauthoritemod36g">
    <w:name w:val="authorlist_authoritem__od36g"/>
    <w:basedOn w:val="a"/>
    <w:rsid w:val="00DF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listauthorseparatorw9qbc">
    <w:name w:val="authorlist_authorseparator__w9qbc"/>
    <w:basedOn w:val="a0"/>
    <w:rsid w:val="00DF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1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38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1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023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2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28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33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3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40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99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3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6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1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9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19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llWw1XICCLgjoIpocDIauakCmeWaaavM/view?usp=sharing" TargetMode="External"/><Relationship Id="rId18" Type="http://schemas.openxmlformats.org/officeDocument/2006/relationships/hyperlink" Target="https://drive.google.com/file/d/1BtsHOLveuydRzTY219EviKQ-rUuSibA7/view?usp=sharing" TargetMode="External"/><Relationship Id="rId26" Type="http://schemas.openxmlformats.org/officeDocument/2006/relationships/hyperlink" Target="https://www.scopus.com/authid/detail.uri?authorId=55701592700" TargetMode="External"/><Relationship Id="rId39" Type="http://schemas.openxmlformats.org/officeDocument/2006/relationships/hyperlink" Target="https://drive.google.com/file/d/16NNVtIQSdnUw5BykZ0_fIRDbvnD6qzoz/view?usp=sharing" TargetMode="External"/><Relationship Id="rId21" Type="http://schemas.openxmlformats.org/officeDocument/2006/relationships/hyperlink" Target="https://drive.google.com/file/d/16bu0XAeUQgSg6dxLz8OfHpOKlIF0znvR/view?usp=shar" TargetMode="External"/><Relationship Id="rId34" Type="http://schemas.openxmlformats.org/officeDocument/2006/relationships/hyperlink" Target="https://drive.google.com/file/d/1ogXAm3cXt8_KLQPWODvtH0syf5qmTXNW/view?usp=sharing" TargetMode="External"/><Relationship Id="rId42" Type="http://schemas.openxmlformats.org/officeDocument/2006/relationships/hyperlink" Target="https://drive.google.com/file/d/19Eez5eBW_Tmt93vjttXZAXGvbrOTYKik/view?usp=sharin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mg0Lq4ut2pWqzD6Qn2lpCGxROB5AujRX/view?usp=sharing" TargetMode="External"/><Relationship Id="rId29" Type="http://schemas.openxmlformats.org/officeDocument/2006/relationships/hyperlink" Target="https://www.scopus.com/authid/detail.uri?authorId=557015927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O2Rm8PeVfBmpCw5ecMZPH925A7H75hov/view?usp=sharing" TargetMode="External"/><Relationship Id="rId24" Type="http://schemas.openxmlformats.org/officeDocument/2006/relationships/hyperlink" Target="https://drive.google.com/file/d/1oNJcIDQNNrNesTDc-WjkXPIhA6dgGP50/view?usp=sharing" TargetMode="External"/><Relationship Id="rId32" Type="http://schemas.openxmlformats.org/officeDocument/2006/relationships/hyperlink" Target="https://drive.google.com/file/d/1SGc-IeV41wO_gftIpgjhgU5M0peT36eY/view?usp=sharing" TargetMode="External"/><Relationship Id="rId37" Type="http://schemas.openxmlformats.org/officeDocument/2006/relationships/hyperlink" Target="https://drive.google.com/file/d/11MByWA1774d_kY5-VQRNJw0GNMKwve5B/view?usp=sharing" TargetMode="External"/><Relationship Id="rId40" Type="http://schemas.openxmlformats.org/officeDocument/2006/relationships/hyperlink" Target="https://drive.google.com/file/d/1fChQU7Qo9FN1S8FbvhppxxLszMYSPY3x/view?usp=sharing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6bFCb_ocYVAvcX25AG4Hl8LHuyU_pC6Y/view?usp=sharing" TargetMode="External"/><Relationship Id="rId23" Type="http://schemas.openxmlformats.org/officeDocument/2006/relationships/hyperlink" Target="https://drive.google.com/file/d/14Vm5CVcd4cPGPStD3KLtbxaxwCzEtwJ5/view?usp=sharing" TargetMode="External"/><Relationship Id="rId28" Type="http://schemas.openxmlformats.org/officeDocument/2006/relationships/hyperlink" Target="https://drive.google.com/file/d/1DL0TJrNsdcBChIEJodgm0W5AW0DnvU-8/view?usp=sharing" TargetMode="External"/><Relationship Id="rId36" Type="http://schemas.openxmlformats.org/officeDocument/2006/relationships/hyperlink" Target="https://drive.google.com/file/d/10cdtzA2xIBhAWn5XV3vJm-VHhcY2rQC1/view?usp=sharing" TargetMode="External"/><Relationship Id="rId10" Type="http://schemas.openxmlformats.org/officeDocument/2006/relationships/hyperlink" Target="https://drive.google.com/file/d/1jQthscgjzGGErtJ3TWTfReHvi70_O8xJ/view?usp=sharing" TargetMode="External"/><Relationship Id="rId19" Type="http://schemas.openxmlformats.org/officeDocument/2006/relationships/hyperlink" Target="https://drive.google.com/file/d/1P014YTqt6mrqt26c7-fUaVMuEchGf-Rk/view?usp=sharing" TargetMode="External"/><Relationship Id="rId31" Type="http://schemas.openxmlformats.org/officeDocument/2006/relationships/hyperlink" Target="https://doi.org/10.1016/j.chnaes.2021.01.011" TargetMode="External"/><Relationship Id="rId44" Type="http://schemas.openxmlformats.org/officeDocument/2006/relationships/hyperlink" Target="https://drive.google.com/file/d/1NESyiaj2KD2B3xrIPipYma1OjUO7VlJu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s9I5687mOMHW5h8TPwYOupyYUdPTMEAE/view?usp=sharing" TargetMode="External"/><Relationship Id="rId14" Type="http://schemas.openxmlformats.org/officeDocument/2006/relationships/hyperlink" Target="https://drive.google.com/file/d/1soHM03Tz6Bq39ZFzArTXZPmEVi2tO9P7/view?usp=sharing" TargetMode="External"/><Relationship Id="rId22" Type="http://schemas.openxmlformats.org/officeDocument/2006/relationships/hyperlink" Target="https://drive.google.com/file/d/1OizaN6BRRHBRycLBjwzRqXD-qX5zxbJC/view?usp=sharing" TargetMode="External"/><Relationship Id="rId27" Type="http://schemas.openxmlformats.org/officeDocument/2006/relationships/hyperlink" Target="https://www.scopus.com/pages/publications/85039062743" TargetMode="External"/><Relationship Id="rId30" Type="http://schemas.openxmlformats.org/officeDocument/2006/relationships/hyperlink" Target="https://www.scopus.com/pages/publications/85069054667" TargetMode="External"/><Relationship Id="rId35" Type="http://schemas.openxmlformats.org/officeDocument/2006/relationships/hyperlink" Target="https://drive.google.com/file/d/16q4kFJsuInsbSrJhYPOKWwCRs3TMt_3U/view?usp=sharing" TargetMode="External"/><Relationship Id="rId43" Type="http://schemas.openxmlformats.org/officeDocument/2006/relationships/hyperlink" Target="https://drive.google.com/file/d/1FRgswyQzS-CHyavLycBNm_tr8n7FqZWD/view?usp=sharing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-ldSxHHivSqlvurKe8x0UKauh8Zuzi2s/view?usp=sharing" TargetMode="External"/><Relationship Id="rId17" Type="http://schemas.openxmlformats.org/officeDocument/2006/relationships/hyperlink" Target="https://drive.google.com/file/d/11Lkhy5epsPJtPfsyossVarNN2ru9S2fr/view?usp=sharing" TargetMode="External"/><Relationship Id="rId25" Type="http://schemas.openxmlformats.org/officeDocument/2006/relationships/hyperlink" Target="https://www.scopus.com/pages/publications/85036671867" TargetMode="External"/><Relationship Id="rId33" Type="http://schemas.openxmlformats.org/officeDocument/2006/relationships/hyperlink" Target="https://drive.google.com/file/d/1ngQ9J7aB21RfM_1xrPs_Fz_-hC9N5hi6/view?usp=sharing" TargetMode="External"/><Relationship Id="rId38" Type="http://schemas.openxmlformats.org/officeDocument/2006/relationships/hyperlink" Target="https://drive.google.com/file/d/1y6S9mCopkAgGjjS71mt7GyT2n0qOoD4w/view?usp=sharin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rive.google.com/file/d/1LwdV5ffeM8Gl2Y8EmMcuJJq_OZSa65pw/view?usp=sharing" TargetMode="External"/><Relationship Id="rId41" Type="http://schemas.openxmlformats.org/officeDocument/2006/relationships/hyperlink" Target="https://drive.google.com/file/d/17eQPLgPTR-gJlOROn2pHW24-7PkpMAWr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37B4-7BAD-446A-9562-5620E651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Перизат</dc:creator>
  <cp:keywords/>
  <dc:description/>
  <cp:lastModifiedBy>Колумбаева Сауле</cp:lastModifiedBy>
  <cp:revision>7</cp:revision>
  <cp:lastPrinted>2025-08-29T03:04:00Z</cp:lastPrinted>
  <dcterms:created xsi:type="dcterms:W3CDTF">2025-09-04T13:08:00Z</dcterms:created>
  <dcterms:modified xsi:type="dcterms:W3CDTF">2025-09-24T03:12:00Z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3daca1d9d8526a776df48e2e1ee15008f3ff1e7e39ce5ce5fcebcf9bf3b215a8</vt:lpwstr>
  </property>
</Properties>
</file>